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AA" w:rsidRDefault="00DA66AA" w:rsidP="00DA66AA">
      <w:pPr>
        <w:pStyle w:val="a3"/>
        <w:spacing w:line="240" w:lineRule="exact"/>
        <w:rPr>
          <w:caps w:val="0"/>
        </w:rPr>
      </w:pPr>
      <w:r>
        <w:rPr>
          <w:caps w:val="0"/>
        </w:rPr>
        <w:t>РОССИЙСКАЯ ФЕДЕРАЦИЯ</w:t>
      </w:r>
    </w:p>
    <w:p w:rsidR="00DA66AA" w:rsidRPr="00395AC8" w:rsidRDefault="00DA66AA" w:rsidP="00DA66AA">
      <w:pPr>
        <w:jc w:val="center"/>
        <w:rPr>
          <w:b/>
          <w:sz w:val="28"/>
          <w:szCs w:val="28"/>
        </w:rPr>
      </w:pPr>
      <w:r w:rsidRPr="00395AC8">
        <w:rPr>
          <w:b/>
          <w:sz w:val="28"/>
          <w:szCs w:val="28"/>
        </w:rPr>
        <w:t>ИРКУТСКАЯ ОБЛАСТЬ</w:t>
      </w:r>
    </w:p>
    <w:p w:rsidR="00DA66AA" w:rsidRPr="00395AC8" w:rsidRDefault="00DA66AA" w:rsidP="00DA66AA">
      <w:pPr>
        <w:jc w:val="center"/>
        <w:rPr>
          <w:b/>
          <w:sz w:val="28"/>
          <w:szCs w:val="28"/>
        </w:rPr>
      </w:pPr>
      <w:r w:rsidRPr="00395AC8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КАРЫМСКОГО</w:t>
      </w:r>
    </w:p>
    <w:p w:rsidR="00DA66AA" w:rsidRPr="00395AC8" w:rsidRDefault="00DA66AA" w:rsidP="00DA66AA">
      <w:pPr>
        <w:jc w:val="center"/>
        <w:rPr>
          <w:sz w:val="28"/>
          <w:szCs w:val="28"/>
        </w:rPr>
      </w:pPr>
      <w:r w:rsidRPr="00395AC8">
        <w:rPr>
          <w:b/>
          <w:sz w:val="28"/>
          <w:szCs w:val="28"/>
        </w:rPr>
        <w:t>МУНИЦИПАЛЬНОГО ОБРАЗОВАНИЯ</w:t>
      </w:r>
    </w:p>
    <w:p w:rsidR="00DA66AA" w:rsidRPr="00395AC8" w:rsidRDefault="00DA66AA" w:rsidP="00DA66AA"/>
    <w:p w:rsidR="00DA66AA" w:rsidRPr="00395AC8" w:rsidRDefault="00DA66AA" w:rsidP="00DA66AA"/>
    <w:p w:rsidR="00DA66AA" w:rsidRDefault="00DA66AA" w:rsidP="00DA66AA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>
        <w:rPr>
          <w:spacing w:val="60"/>
          <w:sz w:val="32"/>
        </w:rPr>
        <w:t>ПОСТАНОВЛЕНИЕ</w:t>
      </w:r>
    </w:p>
    <w:p w:rsidR="00DA66AA" w:rsidRDefault="00DA66AA" w:rsidP="00DA66AA">
      <w:pPr>
        <w:tabs>
          <w:tab w:val="left" w:pos="3060"/>
        </w:tabs>
        <w:spacing w:line="240" w:lineRule="atLeast"/>
        <w:rPr>
          <w:rFonts w:ascii="NTTierce" w:hAnsi="NTTierce"/>
          <w:sz w:val="24"/>
        </w:rPr>
      </w:pPr>
    </w:p>
    <w:p w:rsidR="00DA66AA" w:rsidRDefault="00DA66AA" w:rsidP="00DA66AA">
      <w:pPr>
        <w:tabs>
          <w:tab w:val="left" w:pos="4536"/>
        </w:tabs>
        <w:spacing w:line="360" w:lineRule="atLeas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13</w:t>
      </w:r>
      <w:r>
        <w:rPr>
          <w:sz w:val="28"/>
        </w:rPr>
        <w:t xml:space="preserve">.04.2017                                          с. Карымск                                    № </w:t>
      </w:r>
      <w:r>
        <w:rPr>
          <w:sz w:val="28"/>
        </w:rPr>
        <w:t>17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243"/>
      </w:tblGrid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DA66AA" w:rsidRDefault="00DA66AA" w:rsidP="009F7942">
            <w:pPr>
              <w:tabs>
                <w:tab w:val="left" w:pos="3060"/>
              </w:tabs>
              <w:rPr>
                <w:b/>
                <w:sz w:val="28"/>
              </w:rPr>
            </w:pPr>
          </w:p>
          <w:p w:rsidR="00DA66AA" w:rsidRDefault="00DA66AA" w:rsidP="009F7942">
            <w:pPr>
              <w:tabs>
                <w:tab w:val="left" w:pos="30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Об официальном сайте Администрации Карымского сельского  поселения в с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ти Интернет</w:t>
            </w:r>
          </w:p>
        </w:tc>
        <w:tc>
          <w:tcPr>
            <w:tcW w:w="4243" w:type="dxa"/>
          </w:tcPr>
          <w:p w:rsidR="00DA66AA" w:rsidRDefault="00DA66AA" w:rsidP="009F7942">
            <w:pPr>
              <w:tabs>
                <w:tab w:val="left" w:pos="3060"/>
              </w:tabs>
              <w:spacing w:line="360" w:lineRule="auto"/>
              <w:jc w:val="both"/>
              <w:rPr>
                <w:b/>
                <w:sz w:val="28"/>
              </w:rPr>
            </w:pPr>
          </w:p>
        </w:tc>
      </w:tr>
    </w:tbl>
    <w:p w:rsidR="00DA66AA" w:rsidRDefault="00DA66AA" w:rsidP="00DA66AA">
      <w:pPr>
        <w:pStyle w:val="a7"/>
      </w:pPr>
    </w:p>
    <w:p w:rsidR="00DA66AA" w:rsidRPr="0088181A" w:rsidRDefault="00DA66AA" w:rsidP="00DA66AA">
      <w:pPr>
        <w:jc w:val="both"/>
        <w:rPr>
          <w:sz w:val="28"/>
        </w:rPr>
      </w:pPr>
      <w:r>
        <w:rPr>
          <w:sz w:val="28"/>
        </w:rPr>
        <w:t xml:space="preserve">            В соответствии с Федеральным законом от 9 февраля 2009 года          № 8-ФЗ «Об обеспечении доступа к информации о деятельности госуда</w:t>
      </w:r>
      <w:r>
        <w:rPr>
          <w:sz w:val="28"/>
        </w:rPr>
        <w:t>р</w:t>
      </w:r>
      <w:r>
        <w:rPr>
          <w:sz w:val="28"/>
        </w:rPr>
        <w:t>ственных органов и органов местного самоуправления», в целях реализации прав граждан, организаций, общественных объединений, государственных органов и органов местного самоуправления на получение информации о д</w:t>
      </w:r>
      <w:r>
        <w:rPr>
          <w:sz w:val="28"/>
        </w:rPr>
        <w:t>е</w:t>
      </w:r>
      <w:r>
        <w:rPr>
          <w:sz w:val="28"/>
        </w:rPr>
        <w:t xml:space="preserve">ятельности Администрации Карымского сельского поселения, освещения важных событий политической, экономической, социальной, культурной жизни Карымского сельского поселения в сети Интернет </w:t>
      </w:r>
    </w:p>
    <w:p w:rsidR="00DA66AA" w:rsidRDefault="00DA66AA" w:rsidP="00DA66AA">
      <w:pPr>
        <w:ind w:firstLine="708"/>
        <w:jc w:val="both"/>
        <w:rPr>
          <w:b/>
          <w:sz w:val="28"/>
        </w:rPr>
      </w:pPr>
    </w:p>
    <w:p w:rsidR="00DA66AA" w:rsidRDefault="00DA66AA" w:rsidP="00DA66AA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П</w:t>
      </w:r>
      <w:r>
        <w:rPr>
          <w:b/>
          <w:sz w:val="28"/>
        </w:rPr>
        <w:t>О</w:t>
      </w:r>
      <w:r>
        <w:rPr>
          <w:b/>
          <w:sz w:val="28"/>
        </w:rPr>
        <w:t>СТАНОВЛЯЕТ:</w:t>
      </w:r>
    </w:p>
    <w:p w:rsidR="00DA66AA" w:rsidRDefault="00DA66AA" w:rsidP="00DA66A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прилагаемые:</w:t>
      </w:r>
    </w:p>
    <w:p w:rsidR="00DA66AA" w:rsidRDefault="00DA66AA" w:rsidP="00DA66AA">
      <w:pPr>
        <w:pStyle w:val="a9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об официальном сайте Администрации Карымского сельского поселения в сети Интернет;</w:t>
      </w:r>
    </w:p>
    <w:p w:rsidR="00DA66AA" w:rsidRDefault="00DA66AA" w:rsidP="00DA66AA">
      <w:pPr>
        <w:pStyle w:val="a9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Регламент информационного наполнения официального сайта Администрации Карымского сельского поселения в сети Интернет;</w:t>
      </w:r>
    </w:p>
    <w:p w:rsidR="00DA66AA" w:rsidRDefault="00DA66AA" w:rsidP="00DA66AA">
      <w:pPr>
        <w:pStyle w:val="a9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технологическим, программным и лингвистич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ским средствам обеспечения  пользования  официальным сайтом Админ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страции Карымского сельского поселения в сети Интернет.</w:t>
      </w:r>
    </w:p>
    <w:p w:rsidR="00DA66AA" w:rsidRDefault="00DA66AA" w:rsidP="00DA66AA">
      <w:pPr>
        <w:ind w:firstLine="708"/>
        <w:jc w:val="both"/>
        <w:rPr>
          <w:sz w:val="28"/>
        </w:rPr>
      </w:pPr>
      <w:r>
        <w:rPr>
          <w:sz w:val="28"/>
        </w:rPr>
        <w:t xml:space="preserve">  2. Определить специалиста отдела по бюджетным и социально-экономическим вопросам администрации Карымского сельского поселения </w:t>
      </w:r>
      <w:r>
        <w:rPr>
          <w:sz w:val="28"/>
        </w:rPr>
        <w:t>Привалову Ольгу Ивановну</w:t>
      </w:r>
      <w:r>
        <w:rPr>
          <w:sz w:val="28"/>
        </w:rPr>
        <w:t>. Оператором официального сайта Администрации Кары</w:t>
      </w:r>
      <w:r>
        <w:rPr>
          <w:sz w:val="28"/>
        </w:rPr>
        <w:t>м</w:t>
      </w:r>
      <w:r>
        <w:rPr>
          <w:sz w:val="28"/>
        </w:rPr>
        <w:t>ского сельского поселения (далее – офиц</w:t>
      </w:r>
      <w:r>
        <w:rPr>
          <w:sz w:val="28"/>
        </w:rPr>
        <w:t>и</w:t>
      </w:r>
      <w:r>
        <w:rPr>
          <w:sz w:val="28"/>
        </w:rPr>
        <w:t>альный сайт).</w:t>
      </w:r>
    </w:p>
    <w:p w:rsidR="00DA66AA" w:rsidRPr="00075F85" w:rsidRDefault="00DA66AA" w:rsidP="00DA66AA">
      <w:pPr>
        <w:ind w:firstLine="708"/>
        <w:jc w:val="both"/>
        <w:rPr>
          <w:sz w:val="28"/>
        </w:rPr>
      </w:pPr>
      <w:r>
        <w:rPr>
          <w:sz w:val="28"/>
        </w:rPr>
        <w:t xml:space="preserve">  3. Определить официальным сайтом Администрации Карымского сельского поселения в сети Интернет адрес официального сайта в сети И</w:t>
      </w:r>
      <w:r>
        <w:rPr>
          <w:sz w:val="28"/>
        </w:rPr>
        <w:t>н</w:t>
      </w:r>
      <w:r>
        <w:rPr>
          <w:sz w:val="28"/>
        </w:rPr>
        <w:t xml:space="preserve">тернет </w:t>
      </w:r>
      <w:r w:rsidRPr="00DA66AA">
        <w:rPr>
          <w:sz w:val="28"/>
          <w:szCs w:val="28"/>
        </w:rPr>
        <w:t xml:space="preserve">– </w:t>
      </w:r>
      <w:r w:rsidRPr="00DA66AA"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//карымск.рф/</w:t>
      </w:r>
    </w:p>
    <w:p w:rsidR="00DA66AA" w:rsidRDefault="00DA66AA" w:rsidP="00DA66AA">
      <w:pPr>
        <w:ind w:firstLine="708"/>
        <w:jc w:val="both"/>
        <w:rPr>
          <w:sz w:val="28"/>
        </w:rPr>
      </w:pPr>
      <w:r>
        <w:rPr>
          <w:sz w:val="28"/>
        </w:rPr>
        <w:t xml:space="preserve">  4. </w:t>
      </w:r>
      <w:r w:rsidRPr="006A2CC5">
        <w:rPr>
          <w:sz w:val="28"/>
        </w:rPr>
        <w:t xml:space="preserve">Начальникам отделов, специалистам Администрации </w:t>
      </w:r>
      <w:r>
        <w:rPr>
          <w:sz w:val="28"/>
        </w:rPr>
        <w:t>Карымского сельского</w:t>
      </w:r>
      <w:r w:rsidRPr="006A2CC5">
        <w:rPr>
          <w:sz w:val="28"/>
        </w:rPr>
        <w:t xml:space="preserve"> поселения:</w:t>
      </w:r>
    </w:p>
    <w:p w:rsidR="00DA66AA" w:rsidRDefault="00DA66AA" w:rsidP="00DA66AA">
      <w:pPr>
        <w:ind w:firstLine="708"/>
        <w:jc w:val="both"/>
        <w:rPr>
          <w:sz w:val="28"/>
        </w:rPr>
      </w:pPr>
      <w:r>
        <w:rPr>
          <w:sz w:val="28"/>
        </w:rPr>
        <w:t xml:space="preserve">  4.1. Обеспечить своевременное предоставление информации Операт</w:t>
      </w:r>
      <w:r>
        <w:rPr>
          <w:sz w:val="28"/>
        </w:rPr>
        <w:t>о</w:t>
      </w:r>
      <w:r>
        <w:rPr>
          <w:sz w:val="28"/>
        </w:rPr>
        <w:t>ру для размещения на официальном сайте в соответствии с перечнями, утвержденными подпунктом 1.2. пункта 1 настоящего постановления, за и</w:t>
      </w:r>
      <w:r>
        <w:rPr>
          <w:sz w:val="28"/>
        </w:rPr>
        <w:t>с</w:t>
      </w:r>
      <w:r>
        <w:rPr>
          <w:sz w:val="28"/>
        </w:rPr>
        <w:t>ключением информации ограниченного д</w:t>
      </w:r>
      <w:r>
        <w:rPr>
          <w:sz w:val="28"/>
        </w:rPr>
        <w:t>о</w:t>
      </w:r>
      <w:r>
        <w:rPr>
          <w:sz w:val="28"/>
        </w:rPr>
        <w:t>ступа;</w:t>
      </w:r>
    </w:p>
    <w:p w:rsidR="00DA66AA" w:rsidRDefault="00DA66AA" w:rsidP="00DA66AA">
      <w:pPr>
        <w:ind w:firstLine="708"/>
        <w:jc w:val="both"/>
        <w:rPr>
          <w:sz w:val="28"/>
        </w:rPr>
      </w:pPr>
      <w:r>
        <w:rPr>
          <w:sz w:val="28"/>
        </w:rPr>
        <w:t xml:space="preserve">  4.2. Своевременно представлять Оператору информацию для разм</w:t>
      </w:r>
      <w:r>
        <w:rPr>
          <w:sz w:val="28"/>
        </w:rPr>
        <w:t>е</w:t>
      </w:r>
      <w:r>
        <w:rPr>
          <w:sz w:val="28"/>
        </w:rPr>
        <w:t>щения на официальном сайте;</w:t>
      </w:r>
    </w:p>
    <w:p w:rsidR="00DA66AA" w:rsidRPr="006A27EC" w:rsidRDefault="00DA66AA" w:rsidP="00DA66AA">
      <w:pPr>
        <w:ind w:firstLine="708"/>
        <w:jc w:val="both"/>
        <w:rPr>
          <w:sz w:val="28"/>
        </w:rPr>
      </w:pPr>
      <w:r w:rsidRPr="006A2CC5">
        <w:rPr>
          <w:color w:val="FF0000"/>
          <w:sz w:val="28"/>
        </w:rPr>
        <w:lastRenderedPageBreak/>
        <w:t xml:space="preserve">  </w:t>
      </w:r>
      <w:r w:rsidRPr="006A27EC">
        <w:rPr>
          <w:sz w:val="28"/>
        </w:rPr>
        <w:t>4.3. Назначить ответственных лиц за подготовку и предоставление             и</w:t>
      </w:r>
      <w:r w:rsidRPr="006A27EC">
        <w:rPr>
          <w:sz w:val="28"/>
        </w:rPr>
        <w:t>н</w:t>
      </w:r>
      <w:r w:rsidRPr="006A27EC">
        <w:rPr>
          <w:sz w:val="28"/>
        </w:rPr>
        <w:t xml:space="preserve">формации для </w:t>
      </w:r>
      <w:r>
        <w:rPr>
          <w:sz w:val="28"/>
        </w:rPr>
        <w:t>размещения на официальном сайте;</w:t>
      </w:r>
    </w:p>
    <w:p w:rsidR="00DA66AA" w:rsidRDefault="00DA66AA" w:rsidP="00DA66AA">
      <w:pPr>
        <w:ind w:firstLine="708"/>
        <w:jc w:val="both"/>
        <w:rPr>
          <w:sz w:val="28"/>
        </w:rPr>
      </w:pPr>
      <w:r>
        <w:rPr>
          <w:sz w:val="28"/>
        </w:rPr>
        <w:t xml:space="preserve">  4.4. Внести дополнения в должностные инструкции назначенных          ответственных лиц за подготовку и предоставление информации для                разм</w:t>
      </w:r>
      <w:r>
        <w:rPr>
          <w:sz w:val="28"/>
        </w:rPr>
        <w:t>е</w:t>
      </w:r>
      <w:r>
        <w:rPr>
          <w:sz w:val="28"/>
        </w:rPr>
        <w:t xml:space="preserve">щения на официальном сайте в срок </w:t>
      </w:r>
      <w:r w:rsidRPr="00F5107A">
        <w:rPr>
          <w:sz w:val="28"/>
        </w:rPr>
        <w:t xml:space="preserve">до </w:t>
      </w:r>
      <w:r>
        <w:rPr>
          <w:sz w:val="28"/>
        </w:rPr>
        <w:t>13</w:t>
      </w:r>
      <w:r w:rsidRPr="00F5107A">
        <w:rPr>
          <w:sz w:val="28"/>
        </w:rPr>
        <w:t>.</w:t>
      </w:r>
      <w:r>
        <w:rPr>
          <w:sz w:val="28"/>
        </w:rPr>
        <w:t>04.2017 года.</w:t>
      </w:r>
    </w:p>
    <w:p w:rsidR="00DA66AA" w:rsidRPr="00B07972" w:rsidRDefault="00DA66AA" w:rsidP="00DA66AA">
      <w:pPr>
        <w:ind w:firstLine="708"/>
        <w:jc w:val="both"/>
        <w:rPr>
          <w:sz w:val="28"/>
        </w:rPr>
      </w:pPr>
      <w:r>
        <w:rPr>
          <w:sz w:val="28"/>
        </w:rPr>
        <w:t xml:space="preserve">  5. Контроль за выполнением постановления оставляю за собой.</w:t>
      </w:r>
    </w:p>
    <w:p w:rsidR="00DA66AA" w:rsidRDefault="00DA66AA" w:rsidP="00DA66AA">
      <w:pPr>
        <w:pStyle w:val="a7"/>
      </w:pPr>
      <w:r>
        <w:t xml:space="preserve">            6. Опубликовать настоящее постановление в Карымском муниципал</w:t>
      </w:r>
      <w:r>
        <w:t>ь</w:t>
      </w:r>
      <w:r>
        <w:t xml:space="preserve">ном вестнике. </w:t>
      </w:r>
    </w:p>
    <w:p w:rsidR="00DA66AA" w:rsidRDefault="00DA66AA" w:rsidP="00DA66AA">
      <w:pPr>
        <w:pStyle w:val="a7"/>
      </w:pPr>
    </w:p>
    <w:p w:rsidR="00DA66AA" w:rsidRDefault="00DA66AA" w:rsidP="00DA66AA">
      <w:pPr>
        <w:pStyle w:val="a7"/>
      </w:pPr>
    </w:p>
    <w:p w:rsidR="00DA66AA" w:rsidRDefault="00DA66AA" w:rsidP="00DA66AA">
      <w:pPr>
        <w:pStyle w:val="a7"/>
        <w:rPr>
          <w:b/>
        </w:rPr>
      </w:pPr>
    </w:p>
    <w:p w:rsidR="00DA66AA" w:rsidRPr="005B6CD3" w:rsidRDefault="00DA66AA" w:rsidP="00DA66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5B6CD3">
        <w:rPr>
          <w:b/>
          <w:sz w:val="28"/>
          <w:szCs w:val="28"/>
        </w:rPr>
        <w:t xml:space="preserve"> администрации </w:t>
      </w:r>
    </w:p>
    <w:p w:rsidR="00DA66AA" w:rsidRPr="005B6CD3" w:rsidRDefault="00DA66AA" w:rsidP="00DA66AA">
      <w:pPr>
        <w:rPr>
          <w:sz w:val="28"/>
          <w:szCs w:val="28"/>
        </w:rPr>
      </w:pPr>
      <w:r>
        <w:rPr>
          <w:b/>
          <w:sz w:val="28"/>
          <w:szCs w:val="28"/>
        </w:rPr>
        <w:t>Карымского сельского</w:t>
      </w:r>
      <w:r w:rsidRPr="005B6CD3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Тихонова О.И.</w:t>
      </w:r>
    </w:p>
    <w:p w:rsidR="00DA66AA" w:rsidRPr="005B6CD3" w:rsidRDefault="00DA66AA" w:rsidP="00DA66AA">
      <w:pPr>
        <w:jc w:val="both"/>
        <w:rPr>
          <w:sz w:val="28"/>
          <w:szCs w:val="28"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</w:p>
    <w:p w:rsidR="00DA66AA" w:rsidRDefault="00DA66AA" w:rsidP="00DA66AA">
      <w:pPr>
        <w:rPr>
          <w:sz w:val="28"/>
        </w:rPr>
      </w:pPr>
    </w:p>
    <w:p w:rsidR="00DA66AA" w:rsidRDefault="00DA66AA" w:rsidP="00DA66A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Утверждено</w:t>
      </w:r>
    </w:p>
    <w:p w:rsidR="00DA66AA" w:rsidRDefault="00DA66AA" w:rsidP="00DA66AA">
      <w:pPr>
        <w:rPr>
          <w:sz w:val="28"/>
        </w:rPr>
      </w:pPr>
      <w:r>
        <w:rPr>
          <w:sz w:val="28"/>
        </w:rPr>
        <w:t xml:space="preserve">                                                                            постановлением Администрации</w:t>
      </w:r>
    </w:p>
    <w:p w:rsidR="00DA66AA" w:rsidRDefault="00DA66AA" w:rsidP="00DA66AA">
      <w:pPr>
        <w:rPr>
          <w:sz w:val="28"/>
        </w:rPr>
      </w:pPr>
      <w:r>
        <w:rPr>
          <w:sz w:val="28"/>
        </w:rPr>
        <w:t xml:space="preserve">                                                                            Карымского сельского                                   </w:t>
      </w:r>
    </w:p>
    <w:p w:rsidR="00DA66AA" w:rsidRDefault="00DA66AA" w:rsidP="00DA66AA">
      <w:pPr>
        <w:rPr>
          <w:sz w:val="28"/>
        </w:rPr>
      </w:pPr>
      <w:r>
        <w:rPr>
          <w:sz w:val="28"/>
        </w:rPr>
        <w:t xml:space="preserve">                                                                            поселения</w:t>
      </w:r>
    </w:p>
    <w:p w:rsidR="00DA66AA" w:rsidRPr="00961371" w:rsidRDefault="00DA66AA" w:rsidP="00DA66AA">
      <w:pPr>
        <w:rPr>
          <w:sz w:val="28"/>
        </w:rPr>
      </w:pPr>
      <w:r>
        <w:rPr>
          <w:sz w:val="28"/>
        </w:rPr>
        <w:t xml:space="preserve">                                                                            от </w:t>
      </w:r>
      <w:r>
        <w:rPr>
          <w:sz w:val="28"/>
        </w:rPr>
        <w:t>13</w:t>
      </w:r>
      <w:r>
        <w:rPr>
          <w:sz w:val="28"/>
        </w:rPr>
        <w:t xml:space="preserve">.04.2017  № </w:t>
      </w:r>
      <w:r>
        <w:rPr>
          <w:sz w:val="28"/>
        </w:rPr>
        <w:t>17</w:t>
      </w:r>
    </w:p>
    <w:p w:rsidR="00DA66AA" w:rsidRDefault="00DA66AA" w:rsidP="00DA66AA">
      <w:pPr>
        <w:rPr>
          <w:sz w:val="28"/>
        </w:rPr>
      </w:pPr>
    </w:p>
    <w:p w:rsidR="00DA66AA" w:rsidRDefault="00DA66AA" w:rsidP="00DA66AA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A66AA" w:rsidRDefault="00DA66AA" w:rsidP="00DA66AA">
      <w:pPr>
        <w:jc w:val="center"/>
        <w:rPr>
          <w:b/>
          <w:sz w:val="28"/>
        </w:rPr>
      </w:pPr>
      <w:r>
        <w:rPr>
          <w:b/>
          <w:sz w:val="28"/>
        </w:rPr>
        <w:t>об официальном сайте Администрации Карымского сельского посел</w:t>
      </w:r>
      <w:r>
        <w:rPr>
          <w:b/>
          <w:sz w:val="28"/>
        </w:rPr>
        <w:t>е</w:t>
      </w:r>
      <w:r>
        <w:rPr>
          <w:b/>
          <w:sz w:val="28"/>
        </w:rPr>
        <w:t>ния в с</w:t>
      </w:r>
      <w:r>
        <w:rPr>
          <w:b/>
          <w:sz w:val="28"/>
        </w:rPr>
        <w:t>е</w:t>
      </w:r>
      <w:r>
        <w:rPr>
          <w:b/>
          <w:sz w:val="28"/>
        </w:rPr>
        <w:t>ти Интернет</w:t>
      </w:r>
    </w:p>
    <w:p w:rsidR="00DA66AA" w:rsidRDefault="00DA66AA" w:rsidP="00DA66AA">
      <w:pPr>
        <w:rPr>
          <w:sz w:val="28"/>
        </w:rPr>
      </w:pPr>
    </w:p>
    <w:p w:rsidR="00DA66AA" w:rsidRDefault="00DA66AA" w:rsidP="00DA66AA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DA66AA" w:rsidRDefault="00DA66AA" w:rsidP="00DA66AA">
      <w:pPr>
        <w:rPr>
          <w:sz w:val="28"/>
        </w:rPr>
      </w:pPr>
    </w:p>
    <w:p w:rsidR="00DA66AA" w:rsidRDefault="00DA66AA" w:rsidP="00DA66AA">
      <w:pPr>
        <w:pStyle w:val="a9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Положение определяет порядок работы с официал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 сайтом Администрации Карымского сельского поселения в сети Инте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нет (далее – официальный сайт) и направлено на обеспечение открытости и доступности информации о деятельности Администрации Карымского 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ского поселения для граждан, организаций, общественных объединений, го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ударственных органов и органов местного самоуправления (далее пользов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телей информ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цией).</w:t>
      </w:r>
    </w:p>
    <w:p w:rsidR="00DA66AA" w:rsidRDefault="00DA66AA" w:rsidP="00DA66AA">
      <w:pPr>
        <w:pStyle w:val="a9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Официальный сайт представляет собой совокупность  содерж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щейся  в специальных базах данных информации и обеспечивает  ее обрабо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ку с помощью информационных технологий и технических средств.</w:t>
      </w:r>
    </w:p>
    <w:p w:rsidR="00DA66AA" w:rsidRDefault="00DA66AA" w:rsidP="00DA66AA">
      <w:pPr>
        <w:pStyle w:val="a9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официальном сайте в обязательном порядке размещается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формация о деятельности Главы Карымского сельского поселения, Админ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страции Карымского сельского поселения. </w:t>
      </w:r>
    </w:p>
    <w:p w:rsidR="00DA66AA" w:rsidRDefault="00DA66AA" w:rsidP="00DA66AA">
      <w:pPr>
        <w:pStyle w:val="a9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Организационно-техническое сопровождение и информационное наполнение официального сайта осуществляет оператор.</w:t>
      </w:r>
    </w:p>
    <w:p w:rsidR="00DA66AA" w:rsidRDefault="00DA66AA" w:rsidP="00DA66AA">
      <w:pPr>
        <w:pStyle w:val="a9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Информация, опубликованная на официальном сайте, является общедоступной и может быть использована пользователями информацией в некоммерческих целях с обязательной ссылкой на источник информации.</w:t>
      </w:r>
    </w:p>
    <w:p w:rsidR="00DA66AA" w:rsidRDefault="00DA66AA" w:rsidP="00DA66AA">
      <w:pPr>
        <w:pStyle w:val="a9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Собственником официального сайта является Администрация Карымского сельского поселения.</w:t>
      </w:r>
    </w:p>
    <w:p w:rsidR="00DA66AA" w:rsidRDefault="00DA66AA" w:rsidP="00DA66AA">
      <w:pPr>
        <w:jc w:val="both"/>
        <w:rPr>
          <w:sz w:val="28"/>
        </w:rPr>
      </w:pPr>
    </w:p>
    <w:p w:rsidR="00DA66AA" w:rsidRDefault="00DA66AA" w:rsidP="00DA66A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цели и задачи официального сайта</w:t>
      </w:r>
    </w:p>
    <w:p w:rsidR="00DA66AA" w:rsidRDefault="00DA66AA" w:rsidP="00DA66AA">
      <w:pPr>
        <w:ind w:left="705"/>
        <w:jc w:val="both"/>
        <w:rPr>
          <w:sz w:val="28"/>
        </w:rPr>
      </w:pPr>
    </w:p>
    <w:p w:rsidR="00DA66AA" w:rsidRDefault="00DA66AA" w:rsidP="00DA66AA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Официальный сайт создается в целях:</w:t>
      </w:r>
    </w:p>
    <w:p w:rsidR="00DA66AA" w:rsidRDefault="00DA66AA" w:rsidP="00DA66AA">
      <w:pPr>
        <w:pStyle w:val="a9"/>
        <w:numPr>
          <w:ilvl w:val="2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Обеспечения открытости деятельности Администрации Кары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ского сельского поселения и общедоступности информационных ресурсов, создания условий для эффективного взаимодействия между Администрацией Карымского сельского</w:t>
      </w:r>
      <w:r w:rsidRPr="007B6C5B">
        <w:rPr>
          <w:rFonts w:ascii="Times New Roman" w:hAnsi="Times New Roman"/>
          <w:sz w:val="28"/>
        </w:rPr>
        <w:t xml:space="preserve"> поселения, органами местного самоуправления  сел</w:t>
      </w:r>
      <w:r w:rsidRPr="007B6C5B">
        <w:rPr>
          <w:rFonts w:ascii="Times New Roman" w:hAnsi="Times New Roman"/>
          <w:sz w:val="28"/>
        </w:rPr>
        <w:t>ь</w:t>
      </w:r>
      <w:r w:rsidRPr="007B6C5B">
        <w:rPr>
          <w:rFonts w:ascii="Times New Roman" w:hAnsi="Times New Roman"/>
          <w:sz w:val="28"/>
        </w:rPr>
        <w:t>ских поселений, гражданами, организациями и общественными объединен</w:t>
      </w:r>
      <w:r w:rsidRPr="007B6C5B">
        <w:rPr>
          <w:rFonts w:ascii="Times New Roman" w:hAnsi="Times New Roman"/>
          <w:sz w:val="28"/>
        </w:rPr>
        <w:t>и</w:t>
      </w:r>
      <w:r w:rsidRPr="007B6C5B">
        <w:rPr>
          <w:rFonts w:ascii="Times New Roman" w:hAnsi="Times New Roman"/>
          <w:sz w:val="28"/>
        </w:rPr>
        <w:t>ями.</w:t>
      </w:r>
    </w:p>
    <w:p w:rsidR="00DA66AA" w:rsidRDefault="00DA66AA" w:rsidP="00DA66AA">
      <w:pPr>
        <w:pStyle w:val="a9"/>
        <w:numPr>
          <w:ilvl w:val="2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прав пользователей информации на доступ к инфо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мации о деятельности Администрации Карымского сельского поселения. </w:t>
      </w:r>
    </w:p>
    <w:p w:rsidR="00DA66AA" w:rsidRDefault="00DA66AA" w:rsidP="00DA66AA">
      <w:pPr>
        <w:pStyle w:val="a9"/>
        <w:numPr>
          <w:ilvl w:val="2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Формирования единого информационного ресурса, содержащего достоверную информацию о деятельности Администрации Карымского 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ского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селения.</w:t>
      </w:r>
    </w:p>
    <w:p w:rsidR="00DA66AA" w:rsidRDefault="00DA66AA" w:rsidP="00DA66AA">
      <w:pPr>
        <w:pStyle w:val="a9"/>
        <w:numPr>
          <w:ilvl w:val="1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Функционирование официального сайта направлено на реализ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цию следующих задач:</w:t>
      </w:r>
    </w:p>
    <w:p w:rsidR="00DA66AA" w:rsidRDefault="00DA66AA" w:rsidP="00DA66AA">
      <w:pPr>
        <w:pStyle w:val="a9"/>
        <w:numPr>
          <w:ilvl w:val="2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своевременного и оперативного размещения  на официальном сайте полной, объективной, достоверной и непротиворечивой информации о деятельности Администрации Карымского сельского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ния.</w:t>
      </w:r>
    </w:p>
    <w:p w:rsidR="00DA66AA" w:rsidRDefault="00DA66AA" w:rsidP="00DA66AA">
      <w:pPr>
        <w:pStyle w:val="a9"/>
        <w:numPr>
          <w:ilvl w:val="2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единой для  Администрации Карымского сельск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поселения информационной среды и стандартов подготовки и размещения на официальном  са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те сведений о результатах её деятельности.</w:t>
      </w:r>
    </w:p>
    <w:p w:rsidR="00DA66AA" w:rsidRDefault="00DA66AA" w:rsidP="00DA66AA">
      <w:pPr>
        <w:pStyle w:val="a9"/>
        <w:numPr>
          <w:ilvl w:val="2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дополнительных информационно-справочных ресу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сов, интерактивных пользовательских сервисов, направленных на обеспеч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прав на доступ к информации пользователей информации  в соотве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ствии с действующим законодательством.</w:t>
      </w:r>
    </w:p>
    <w:p w:rsidR="00DA66AA" w:rsidRDefault="00DA66AA" w:rsidP="00DA66AA">
      <w:pPr>
        <w:pStyle w:val="a9"/>
        <w:numPr>
          <w:ilvl w:val="2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доступа к информации о функциях и услугах,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полняемых и предоставляемых Администрацией Карымского сельского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селения в соответствии с действующим законодательством.</w:t>
      </w:r>
    </w:p>
    <w:p w:rsidR="00DA66AA" w:rsidRDefault="00DA66AA" w:rsidP="00DA66AA">
      <w:pPr>
        <w:pStyle w:val="a9"/>
        <w:numPr>
          <w:ilvl w:val="2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прав пользователей информации на обращение в А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министрацию Карымского сельского поселения.</w:t>
      </w:r>
    </w:p>
    <w:p w:rsidR="00DA66AA" w:rsidRDefault="00DA66AA" w:rsidP="00DA66AA">
      <w:pPr>
        <w:pStyle w:val="a9"/>
        <w:spacing w:after="0" w:line="240" w:lineRule="auto"/>
        <w:ind w:left="705"/>
        <w:jc w:val="both"/>
        <w:rPr>
          <w:rFonts w:ascii="Times New Roman" w:hAnsi="Times New Roman"/>
          <w:sz w:val="28"/>
        </w:rPr>
      </w:pPr>
    </w:p>
    <w:p w:rsidR="00DA66AA" w:rsidRDefault="00DA66AA" w:rsidP="00DA66A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Организационно-техническое сопровождение и информационное наполнение официального сайта</w:t>
      </w:r>
    </w:p>
    <w:p w:rsidR="00DA66AA" w:rsidRDefault="00DA66AA" w:rsidP="00DA66AA">
      <w:pPr>
        <w:ind w:left="705"/>
        <w:jc w:val="both"/>
        <w:rPr>
          <w:sz w:val="28"/>
        </w:rPr>
      </w:pPr>
    </w:p>
    <w:p w:rsidR="00DA66AA" w:rsidRDefault="00DA66AA" w:rsidP="00DA66AA">
      <w:pPr>
        <w:pStyle w:val="a9"/>
        <w:numPr>
          <w:ilvl w:val="1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Задачами организационно-технического сопровождения офиц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ального сайта являются: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- администрирование и реализация мероприятий по совершенствов</w:t>
      </w:r>
      <w:r>
        <w:rPr>
          <w:sz w:val="28"/>
        </w:rPr>
        <w:t>а</w:t>
      </w:r>
      <w:r>
        <w:rPr>
          <w:sz w:val="28"/>
        </w:rPr>
        <w:t>нию программно-технического обеспечения официального сайта;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- обеспечение работоспособности программно-технических систем официального сайта;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- обеспечение функционирования официального сайта в сети Интернет;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- обеспечение стабильного и безопасного интернет - соединения оф</w:t>
      </w:r>
      <w:r>
        <w:rPr>
          <w:sz w:val="28"/>
        </w:rPr>
        <w:t>и</w:t>
      </w:r>
      <w:r>
        <w:rPr>
          <w:sz w:val="28"/>
        </w:rPr>
        <w:t>циального сайта;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- управление учетными данными пользователей и операторов офиц</w:t>
      </w:r>
      <w:r>
        <w:rPr>
          <w:sz w:val="28"/>
        </w:rPr>
        <w:t>и</w:t>
      </w:r>
      <w:r>
        <w:rPr>
          <w:sz w:val="28"/>
        </w:rPr>
        <w:t>ального сайта;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- архивирование информации, а при необходимости восстановление информации из архивных копий;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- консультирование пользователей официального сайта  по вопросам работы на официальном сайте.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3.2. Задачами информационного наполнения официального сайта я</w:t>
      </w:r>
      <w:r>
        <w:rPr>
          <w:sz w:val="28"/>
        </w:rPr>
        <w:t>в</w:t>
      </w:r>
      <w:r>
        <w:rPr>
          <w:sz w:val="28"/>
        </w:rPr>
        <w:t>ляются: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- ввод информации на официальный сайт в соответствующие тематич</w:t>
      </w:r>
      <w:r>
        <w:rPr>
          <w:sz w:val="28"/>
        </w:rPr>
        <w:t>е</w:t>
      </w:r>
      <w:r>
        <w:rPr>
          <w:sz w:val="28"/>
        </w:rPr>
        <w:t>ские разделы;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- ведение журнала информационного наполнения официального сайта;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- ведение статистики посещения официального сайта.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3.3. Для обеспечения сохранности и целостности информации на оф</w:t>
      </w:r>
      <w:r>
        <w:rPr>
          <w:sz w:val="28"/>
        </w:rPr>
        <w:t>и</w:t>
      </w:r>
      <w:r>
        <w:rPr>
          <w:sz w:val="28"/>
        </w:rPr>
        <w:t xml:space="preserve">циальном сайте Оператором устанавливаются и принимаются меры по </w:t>
      </w:r>
      <w:r>
        <w:rPr>
          <w:sz w:val="28"/>
        </w:rPr>
        <w:lastRenderedPageBreak/>
        <w:t>с</w:t>
      </w:r>
      <w:r>
        <w:rPr>
          <w:sz w:val="28"/>
        </w:rPr>
        <w:t>о</w:t>
      </w:r>
      <w:r>
        <w:rPr>
          <w:sz w:val="28"/>
        </w:rPr>
        <w:t>блюдению требований защиты информации от несанкционированного дост</w:t>
      </w:r>
      <w:r>
        <w:rPr>
          <w:sz w:val="28"/>
        </w:rPr>
        <w:t>у</w:t>
      </w:r>
      <w:r>
        <w:rPr>
          <w:sz w:val="28"/>
        </w:rPr>
        <w:t>па или внесения изменений.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3.4. Информационные материалы, подлежащие размещению на офиц</w:t>
      </w:r>
      <w:r>
        <w:rPr>
          <w:sz w:val="28"/>
        </w:rPr>
        <w:t>и</w:t>
      </w:r>
      <w:r>
        <w:rPr>
          <w:sz w:val="28"/>
        </w:rPr>
        <w:t xml:space="preserve">альном сайте, передаются Оператору в порядке, </w:t>
      </w:r>
      <w:r w:rsidRPr="009C3FC7">
        <w:rPr>
          <w:sz w:val="28"/>
        </w:rPr>
        <w:t xml:space="preserve">установленном Регламентом информационного наполнения </w:t>
      </w:r>
      <w:r>
        <w:rPr>
          <w:sz w:val="28"/>
        </w:rPr>
        <w:t>официального сайта Администрации Кары</w:t>
      </w:r>
      <w:r>
        <w:rPr>
          <w:sz w:val="28"/>
        </w:rPr>
        <w:t>м</w:t>
      </w:r>
      <w:r>
        <w:rPr>
          <w:sz w:val="28"/>
        </w:rPr>
        <w:t>ского сельского поселения в сети Интернет.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3.5. На официальном сайте запрещается размещение рекламной и</w:t>
      </w:r>
      <w:r>
        <w:rPr>
          <w:sz w:val="28"/>
        </w:rPr>
        <w:t>н</w:t>
      </w:r>
      <w:r>
        <w:rPr>
          <w:sz w:val="28"/>
        </w:rPr>
        <w:t>формации и информации, отнесенной действующим законодательством к информации ограниченного доступа.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3.6. Запрещается использовать официальный сайт в целях предвыбо</w:t>
      </w:r>
      <w:r>
        <w:rPr>
          <w:sz w:val="28"/>
        </w:rPr>
        <w:t>р</w:t>
      </w:r>
      <w:r>
        <w:rPr>
          <w:sz w:val="28"/>
        </w:rPr>
        <w:t>ной агитации, распространять через него любые предвыборные или агитац</w:t>
      </w:r>
      <w:r>
        <w:rPr>
          <w:sz w:val="28"/>
        </w:rPr>
        <w:t>и</w:t>
      </w:r>
      <w:r>
        <w:rPr>
          <w:sz w:val="28"/>
        </w:rPr>
        <w:t>онные материалы.</w:t>
      </w:r>
    </w:p>
    <w:p w:rsidR="00DA66AA" w:rsidRDefault="00DA66AA" w:rsidP="00DA66AA">
      <w:pPr>
        <w:ind w:firstLine="698"/>
        <w:jc w:val="both"/>
        <w:rPr>
          <w:sz w:val="28"/>
        </w:rPr>
      </w:pPr>
    </w:p>
    <w:p w:rsidR="00DA66AA" w:rsidRDefault="00DA66AA" w:rsidP="00DA66AA">
      <w:pPr>
        <w:pStyle w:val="a9"/>
        <w:spacing w:after="0" w:line="240" w:lineRule="auto"/>
        <w:ind w:left="1065"/>
        <w:jc w:val="both"/>
        <w:rPr>
          <w:rFonts w:ascii="Times New Roman" w:hAnsi="Times New Roman"/>
          <w:sz w:val="28"/>
        </w:rPr>
      </w:pPr>
    </w:p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/>
    <w:p w:rsidR="00DA66AA" w:rsidRDefault="00DA66AA" w:rsidP="00DA66AA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</w:p>
    <w:p w:rsidR="00DA66AA" w:rsidRDefault="00DA66AA" w:rsidP="00DA66A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Утвержден</w:t>
      </w:r>
    </w:p>
    <w:p w:rsidR="00DA66AA" w:rsidRDefault="00DA66AA" w:rsidP="00DA66AA">
      <w:pPr>
        <w:rPr>
          <w:sz w:val="28"/>
        </w:rPr>
      </w:pPr>
      <w:r>
        <w:rPr>
          <w:sz w:val="28"/>
        </w:rPr>
        <w:t xml:space="preserve">                                                                            постановлением Администрации</w:t>
      </w:r>
    </w:p>
    <w:p w:rsidR="00DA66AA" w:rsidRDefault="00DA66AA" w:rsidP="00DA66AA">
      <w:pPr>
        <w:rPr>
          <w:sz w:val="28"/>
        </w:rPr>
      </w:pPr>
      <w:r>
        <w:rPr>
          <w:sz w:val="28"/>
        </w:rPr>
        <w:t xml:space="preserve">                                                                            Карымского сельского            </w:t>
      </w:r>
    </w:p>
    <w:p w:rsidR="00DA66AA" w:rsidRDefault="00DA66AA" w:rsidP="00DA66AA">
      <w:pPr>
        <w:rPr>
          <w:sz w:val="28"/>
        </w:rPr>
      </w:pPr>
      <w:r>
        <w:rPr>
          <w:sz w:val="28"/>
        </w:rPr>
        <w:t xml:space="preserve">                                                                            поселения</w:t>
      </w:r>
    </w:p>
    <w:p w:rsidR="00DA66AA" w:rsidRDefault="00DA66AA" w:rsidP="00DA66AA">
      <w:pPr>
        <w:rPr>
          <w:sz w:val="28"/>
        </w:rPr>
      </w:pPr>
      <w:r>
        <w:rPr>
          <w:sz w:val="28"/>
        </w:rPr>
        <w:t xml:space="preserve">                                                                            от </w:t>
      </w:r>
      <w:r>
        <w:rPr>
          <w:sz w:val="28"/>
        </w:rPr>
        <w:t>13.04</w:t>
      </w:r>
      <w:r>
        <w:rPr>
          <w:sz w:val="28"/>
        </w:rPr>
        <w:t xml:space="preserve">.2017  № </w:t>
      </w:r>
      <w:r>
        <w:rPr>
          <w:sz w:val="28"/>
        </w:rPr>
        <w:t>17</w:t>
      </w:r>
      <w:r>
        <w:rPr>
          <w:sz w:val="28"/>
        </w:rPr>
        <w:t xml:space="preserve"> </w:t>
      </w:r>
    </w:p>
    <w:p w:rsidR="00DA66AA" w:rsidRDefault="00DA66AA" w:rsidP="00DA66AA">
      <w:pPr>
        <w:jc w:val="center"/>
        <w:rPr>
          <w:b/>
          <w:sz w:val="28"/>
        </w:rPr>
      </w:pPr>
      <w:r>
        <w:rPr>
          <w:b/>
          <w:sz w:val="28"/>
        </w:rPr>
        <w:t>РЕГЛАМЕНТ</w:t>
      </w:r>
    </w:p>
    <w:p w:rsidR="00DA66AA" w:rsidRDefault="00DA66AA" w:rsidP="00DA66AA">
      <w:pPr>
        <w:jc w:val="center"/>
        <w:rPr>
          <w:b/>
          <w:sz w:val="28"/>
        </w:rPr>
      </w:pPr>
      <w:r>
        <w:rPr>
          <w:b/>
          <w:sz w:val="28"/>
        </w:rPr>
        <w:t>информационного наполнения официального сайта Администрации К</w:t>
      </w:r>
      <w:r>
        <w:rPr>
          <w:b/>
          <w:sz w:val="28"/>
        </w:rPr>
        <w:t>а</w:t>
      </w:r>
      <w:r>
        <w:rPr>
          <w:b/>
          <w:sz w:val="28"/>
        </w:rPr>
        <w:t>рымского сельского поселения в сети Интернет</w:t>
      </w:r>
    </w:p>
    <w:p w:rsidR="00DA66AA" w:rsidRDefault="00DA66AA" w:rsidP="00DA66AA">
      <w:pPr>
        <w:rPr>
          <w:sz w:val="28"/>
        </w:rPr>
      </w:pPr>
    </w:p>
    <w:p w:rsidR="00DA66AA" w:rsidRDefault="00DA66AA" w:rsidP="00DA66AA">
      <w:pPr>
        <w:pStyle w:val="a9"/>
        <w:numPr>
          <w:ilvl w:val="0"/>
          <w:numId w:val="3"/>
        </w:num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DA66AA" w:rsidRDefault="00DA66AA" w:rsidP="00DA66AA">
      <w:pPr>
        <w:ind w:left="705"/>
        <w:rPr>
          <w:sz w:val="28"/>
        </w:rPr>
      </w:pPr>
    </w:p>
    <w:p w:rsidR="00DA66AA" w:rsidRDefault="00DA66AA" w:rsidP="00DA66AA">
      <w:pPr>
        <w:pStyle w:val="a9"/>
        <w:numPr>
          <w:ilvl w:val="1"/>
          <w:numId w:val="3"/>
        </w:numPr>
        <w:spacing w:after="0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Регламент информационного наполнения официал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ного сайта Администрации Карымского сельского поселения в сети Инте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нет (далее регламент) определяет порядок информационного наполнения офиц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ального сайта Администрации Карымского сельского поселения в сети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тернет (далее официальный сайт), задачи должностных лиц, ответстве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за предоставление информации, а также требования к оформлению информ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ции,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мещаемой на официальном сайте.</w:t>
      </w:r>
    </w:p>
    <w:p w:rsidR="00DA66AA" w:rsidRDefault="00DA66AA" w:rsidP="00DA66AA">
      <w:pPr>
        <w:pStyle w:val="a9"/>
        <w:numPr>
          <w:ilvl w:val="1"/>
          <w:numId w:val="3"/>
        </w:numPr>
        <w:spacing w:after="0"/>
        <w:ind w:left="0"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информации, размещаемой Администрацией Карымского сельского поселения в сети Интернет, определен  в Перечне информ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 о деятельности Администрации Карымского сельского поселения, размеща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мой в сети Интернет (Приложение 1 к настоящему регламе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ту).</w:t>
      </w:r>
    </w:p>
    <w:p w:rsidR="00DA66AA" w:rsidRDefault="00DA66AA" w:rsidP="00DA66AA">
      <w:pPr>
        <w:jc w:val="both"/>
        <w:rPr>
          <w:sz w:val="28"/>
        </w:rPr>
      </w:pPr>
    </w:p>
    <w:p w:rsidR="00DA66AA" w:rsidRDefault="00DA66AA" w:rsidP="00DA66A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 размещения информации на официальном сайте</w:t>
      </w:r>
    </w:p>
    <w:p w:rsidR="00DA66AA" w:rsidRDefault="00DA66AA" w:rsidP="00DA66AA">
      <w:pPr>
        <w:ind w:left="705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  <w:r>
        <w:rPr>
          <w:sz w:val="28"/>
        </w:rPr>
        <w:t>2.1. Предоставление информации Оператору о деятельности Админ</w:t>
      </w:r>
      <w:r>
        <w:rPr>
          <w:sz w:val="28"/>
        </w:rPr>
        <w:t>и</w:t>
      </w:r>
      <w:r>
        <w:rPr>
          <w:sz w:val="28"/>
        </w:rPr>
        <w:t>страции Карымского сельского поселения осуществляется лицами, отве</w:t>
      </w:r>
      <w:r>
        <w:rPr>
          <w:sz w:val="28"/>
        </w:rPr>
        <w:t>т</w:t>
      </w:r>
      <w:r>
        <w:rPr>
          <w:sz w:val="28"/>
        </w:rPr>
        <w:t>ственными за подготовку и предоставление информации (далее ответстве</w:t>
      </w:r>
      <w:r>
        <w:rPr>
          <w:sz w:val="28"/>
        </w:rPr>
        <w:t>н</w:t>
      </w:r>
      <w:r>
        <w:rPr>
          <w:sz w:val="28"/>
        </w:rPr>
        <w:t>ные лица), назначенными в Администрации Карымского сельского посел</w:t>
      </w:r>
      <w:r>
        <w:rPr>
          <w:sz w:val="28"/>
        </w:rPr>
        <w:t>е</w:t>
      </w:r>
      <w:r>
        <w:rPr>
          <w:sz w:val="28"/>
        </w:rPr>
        <w:t>ния.</w:t>
      </w:r>
    </w:p>
    <w:p w:rsidR="00DA66AA" w:rsidRDefault="00DA66AA" w:rsidP="00DA66AA">
      <w:pPr>
        <w:ind w:firstLine="709"/>
        <w:jc w:val="both"/>
        <w:rPr>
          <w:sz w:val="28"/>
        </w:rPr>
      </w:pPr>
      <w:r>
        <w:rPr>
          <w:sz w:val="28"/>
        </w:rPr>
        <w:t>2.2. Информация, обязательная к размещению на официальном сайте согласно перечню информации о деятельности Администрации Карымского поселения, размещаемой в сети Интернет, предоставляется ответственными л</w:t>
      </w:r>
      <w:r>
        <w:rPr>
          <w:sz w:val="28"/>
        </w:rPr>
        <w:t>и</w:t>
      </w:r>
      <w:r>
        <w:rPr>
          <w:sz w:val="28"/>
        </w:rPr>
        <w:t>цами, не менее чем за три рабочих дня до истечения срока периодичности разм</w:t>
      </w:r>
      <w:r>
        <w:rPr>
          <w:sz w:val="28"/>
        </w:rPr>
        <w:t>е</w:t>
      </w:r>
      <w:r>
        <w:rPr>
          <w:sz w:val="28"/>
        </w:rPr>
        <w:t>щения, указанного в перечнях.</w:t>
      </w:r>
    </w:p>
    <w:p w:rsidR="00DA66AA" w:rsidRDefault="00DA66AA" w:rsidP="00DA66AA">
      <w:pPr>
        <w:ind w:firstLine="709"/>
        <w:jc w:val="both"/>
        <w:rPr>
          <w:sz w:val="28"/>
        </w:rPr>
      </w:pPr>
      <w:r>
        <w:rPr>
          <w:sz w:val="28"/>
        </w:rPr>
        <w:t>2.3. Иная информация, подлежащая размещению на официальном са</w:t>
      </w:r>
      <w:r>
        <w:rPr>
          <w:sz w:val="28"/>
        </w:rPr>
        <w:t>й</w:t>
      </w:r>
      <w:r>
        <w:rPr>
          <w:sz w:val="28"/>
        </w:rPr>
        <w:t>те, предоставляется ответственными лицами не менее чем за два рабочих дня до её размещения на официальном сайте Оператору.</w:t>
      </w:r>
    </w:p>
    <w:p w:rsidR="00DA66AA" w:rsidRDefault="00DA66AA" w:rsidP="00DA66AA">
      <w:pPr>
        <w:ind w:firstLine="709"/>
        <w:jc w:val="both"/>
        <w:rPr>
          <w:sz w:val="28"/>
        </w:rPr>
      </w:pPr>
      <w:r>
        <w:rPr>
          <w:sz w:val="28"/>
        </w:rPr>
        <w:t>2.4. Приём, обработку и непосредственное размещение на официал</w:t>
      </w:r>
      <w:r>
        <w:rPr>
          <w:sz w:val="28"/>
        </w:rPr>
        <w:t>ь</w:t>
      </w:r>
      <w:r>
        <w:rPr>
          <w:sz w:val="28"/>
        </w:rPr>
        <w:t>ном сайте</w:t>
      </w:r>
      <w:r w:rsidRPr="00484459">
        <w:rPr>
          <w:sz w:val="28"/>
        </w:rPr>
        <w:t xml:space="preserve"> </w:t>
      </w:r>
      <w:r>
        <w:rPr>
          <w:sz w:val="28"/>
        </w:rPr>
        <w:t>информации</w:t>
      </w:r>
      <w:r w:rsidRPr="00484459">
        <w:rPr>
          <w:sz w:val="28"/>
        </w:rPr>
        <w:t xml:space="preserve">, поступающей от ответственных лиц Администрации </w:t>
      </w:r>
      <w:r>
        <w:rPr>
          <w:sz w:val="28"/>
        </w:rPr>
        <w:t>Карымского сельского</w:t>
      </w:r>
      <w:r w:rsidRPr="00484459">
        <w:rPr>
          <w:sz w:val="28"/>
        </w:rPr>
        <w:t xml:space="preserve"> поселения</w:t>
      </w:r>
      <w:r>
        <w:rPr>
          <w:sz w:val="28"/>
        </w:rPr>
        <w:t>, как в письменном, так и в электронном в</w:t>
      </w:r>
      <w:r>
        <w:rPr>
          <w:sz w:val="28"/>
        </w:rPr>
        <w:t>и</w:t>
      </w:r>
      <w:r>
        <w:rPr>
          <w:sz w:val="28"/>
        </w:rPr>
        <w:t>де, подлежащей размещению на порт</w:t>
      </w:r>
      <w:r>
        <w:rPr>
          <w:sz w:val="28"/>
        </w:rPr>
        <w:t>а</w:t>
      </w:r>
      <w:r>
        <w:rPr>
          <w:sz w:val="28"/>
        </w:rPr>
        <w:t>ле, обеспечивает Оператор.</w:t>
      </w:r>
    </w:p>
    <w:p w:rsidR="00DA66AA" w:rsidRDefault="00DA66AA" w:rsidP="00DA66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2.5. Оператор размещает на официальном сайте информацию, пред</w:t>
      </w:r>
      <w:r>
        <w:rPr>
          <w:sz w:val="28"/>
        </w:rPr>
        <w:t>о</w:t>
      </w:r>
      <w:r>
        <w:rPr>
          <w:sz w:val="28"/>
        </w:rPr>
        <w:t>ставленную ответственными лицами, в течение двух дней со дня поступл</w:t>
      </w:r>
      <w:r>
        <w:rPr>
          <w:sz w:val="28"/>
        </w:rPr>
        <w:t>е</w:t>
      </w:r>
      <w:r>
        <w:rPr>
          <w:sz w:val="28"/>
        </w:rPr>
        <w:t>ния информации.</w:t>
      </w:r>
    </w:p>
    <w:p w:rsidR="00DA66AA" w:rsidRDefault="00DA66AA" w:rsidP="00DA66AA">
      <w:pPr>
        <w:ind w:firstLine="709"/>
        <w:jc w:val="both"/>
        <w:rPr>
          <w:sz w:val="28"/>
        </w:rPr>
      </w:pPr>
      <w:r>
        <w:rPr>
          <w:sz w:val="28"/>
        </w:rPr>
        <w:t>2.6. Ответственные лица Администрации Карымского сельского пос</w:t>
      </w:r>
      <w:r>
        <w:rPr>
          <w:sz w:val="28"/>
        </w:rPr>
        <w:t>е</w:t>
      </w:r>
      <w:r>
        <w:rPr>
          <w:sz w:val="28"/>
        </w:rPr>
        <w:t>ления могут пройти обучение у Оператора и получить допуск к самосто</w:t>
      </w:r>
      <w:r>
        <w:rPr>
          <w:sz w:val="28"/>
        </w:rPr>
        <w:t>я</w:t>
      </w:r>
      <w:r>
        <w:rPr>
          <w:sz w:val="28"/>
        </w:rPr>
        <w:t>тельной работе по размещ</w:t>
      </w:r>
      <w:r>
        <w:rPr>
          <w:sz w:val="28"/>
        </w:rPr>
        <w:t>е</w:t>
      </w:r>
      <w:r>
        <w:rPr>
          <w:sz w:val="28"/>
        </w:rPr>
        <w:t>нию информации на официальном сайте.</w:t>
      </w:r>
    </w:p>
    <w:p w:rsidR="00DA66AA" w:rsidRDefault="00DA66AA" w:rsidP="00DA66AA">
      <w:pPr>
        <w:ind w:firstLine="709"/>
        <w:jc w:val="both"/>
        <w:rPr>
          <w:sz w:val="28"/>
        </w:rPr>
      </w:pPr>
      <w:r>
        <w:rPr>
          <w:sz w:val="28"/>
        </w:rPr>
        <w:t>2.7. Оператор принимает меры в рамках своей компетенции по предо</w:t>
      </w:r>
      <w:r>
        <w:rPr>
          <w:sz w:val="28"/>
        </w:rPr>
        <w:t>т</w:t>
      </w:r>
      <w:r>
        <w:rPr>
          <w:sz w:val="28"/>
        </w:rPr>
        <w:t>вращению искажения или утраты информации и при необходимости меры по восстановлению утраченной информации.</w:t>
      </w: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numPr>
          <w:ilvl w:val="0"/>
          <w:numId w:val="4"/>
        </w:numPr>
        <w:ind w:left="0" w:firstLine="709"/>
        <w:rPr>
          <w:b/>
          <w:sz w:val="28"/>
        </w:rPr>
      </w:pPr>
      <w:r>
        <w:rPr>
          <w:b/>
          <w:sz w:val="28"/>
        </w:rPr>
        <w:t>Оформление информации</w:t>
      </w: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  <w:r>
        <w:rPr>
          <w:sz w:val="28"/>
        </w:rPr>
        <w:t>3.1. Предоставление публикуемых материалов должно быть выдержано в едином дизайне, что являет собой единые элементы: цветовую гамму, начертание и кегль шрифтов, оформление таблиц, списков и прочих элеме</w:t>
      </w:r>
      <w:r>
        <w:rPr>
          <w:sz w:val="28"/>
        </w:rPr>
        <w:t>н</w:t>
      </w:r>
      <w:r>
        <w:rPr>
          <w:sz w:val="28"/>
        </w:rPr>
        <w:t>тов.</w:t>
      </w:r>
    </w:p>
    <w:p w:rsidR="00DA66AA" w:rsidRDefault="00DA66AA" w:rsidP="00DA66AA">
      <w:pPr>
        <w:ind w:firstLine="709"/>
        <w:jc w:val="both"/>
        <w:rPr>
          <w:sz w:val="28"/>
        </w:rPr>
      </w:pPr>
      <w:r>
        <w:rPr>
          <w:sz w:val="28"/>
        </w:rPr>
        <w:t>3.2. Вся текстовая информация передается в электронном виде в фо</w:t>
      </w:r>
      <w:r>
        <w:rPr>
          <w:sz w:val="28"/>
        </w:rPr>
        <w:t>р</w:t>
      </w:r>
      <w:r>
        <w:rPr>
          <w:sz w:val="28"/>
        </w:rPr>
        <w:t>матах «.doc», «.rtf» (MS Word), «.pdf» или «.txt» (в кодировке win-1251). Электронные таблицы подготавливаются для размещения на официальном сайте в формате «.xls» (MS Excel). Графические изображения – в формате «.GIF», «.JPEG», «.TIFF».</w:t>
      </w:r>
    </w:p>
    <w:p w:rsidR="00DA66AA" w:rsidRDefault="00DA66AA" w:rsidP="00DA66AA">
      <w:pPr>
        <w:ind w:firstLine="709"/>
        <w:jc w:val="both"/>
        <w:rPr>
          <w:sz w:val="28"/>
        </w:rPr>
      </w:pPr>
      <w:r>
        <w:rPr>
          <w:sz w:val="28"/>
        </w:rPr>
        <w:t>3.3. В текстовых блоках публикуемой информации недопустимы си</w:t>
      </w:r>
      <w:r>
        <w:rPr>
          <w:sz w:val="28"/>
        </w:rPr>
        <w:t>н</w:t>
      </w:r>
      <w:r>
        <w:rPr>
          <w:sz w:val="28"/>
        </w:rPr>
        <w:t>таксические, орфографические, пунктуационные, лексические, стилистич</w:t>
      </w:r>
      <w:r>
        <w:rPr>
          <w:sz w:val="28"/>
        </w:rPr>
        <w:t>е</w:t>
      </w:r>
      <w:r>
        <w:rPr>
          <w:sz w:val="28"/>
        </w:rPr>
        <w:t>ские ошибки. Тексты должны быть выдержаны в едином стиле. Не рекоме</w:t>
      </w:r>
      <w:r>
        <w:rPr>
          <w:sz w:val="28"/>
        </w:rPr>
        <w:t>н</w:t>
      </w:r>
      <w:r>
        <w:rPr>
          <w:sz w:val="28"/>
        </w:rPr>
        <w:t>дуется публиковать материалы, общий размер которых превосходит 250 к</w:t>
      </w:r>
      <w:r>
        <w:rPr>
          <w:sz w:val="28"/>
        </w:rPr>
        <w:t>и</w:t>
      </w:r>
      <w:r>
        <w:rPr>
          <w:sz w:val="28"/>
        </w:rPr>
        <w:t>лобайт на одну страницу сайта.</w:t>
      </w:r>
    </w:p>
    <w:p w:rsidR="00DA66AA" w:rsidRDefault="00DA66AA" w:rsidP="00DA66AA">
      <w:pPr>
        <w:ind w:firstLine="709"/>
        <w:jc w:val="both"/>
        <w:rPr>
          <w:sz w:val="28"/>
        </w:rPr>
      </w:pPr>
      <w:r>
        <w:rPr>
          <w:sz w:val="28"/>
        </w:rPr>
        <w:t>3.4. На всех публикуемых изображениях должны отсутствовать эффе</w:t>
      </w:r>
      <w:r>
        <w:rPr>
          <w:sz w:val="28"/>
        </w:rPr>
        <w:t>к</w:t>
      </w:r>
      <w:r>
        <w:rPr>
          <w:sz w:val="28"/>
        </w:rPr>
        <w:t>ты пикселизации и размытости. Рекомендуемое разрешение – не ниже 150 точек на дюйм.</w:t>
      </w:r>
    </w:p>
    <w:p w:rsidR="00DA66AA" w:rsidRDefault="00DA66AA" w:rsidP="00DA66AA">
      <w:pPr>
        <w:ind w:firstLine="709"/>
        <w:jc w:val="both"/>
        <w:rPr>
          <w:sz w:val="28"/>
        </w:rPr>
      </w:pPr>
      <w:r>
        <w:rPr>
          <w:sz w:val="28"/>
        </w:rPr>
        <w:t>3.5. Представляемые материалы не должны изменять структуру нав</w:t>
      </w:r>
      <w:r>
        <w:rPr>
          <w:sz w:val="28"/>
        </w:rPr>
        <w:t>и</w:t>
      </w:r>
      <w:r>
        <w:rPr>
          <w:sz w:val="28"/>
        </w:rPr>
        <w:t>гации сайта.</w:t>
      </w: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rPr>
          <w:sz w:val="28"/>
        </w:rPr>
      </w:pPr>
      <w:bookmarkStart w:id="0" w:name="_GoBack"/>
      <w:bookmarkEnd w:id="0"/>
    </w:p>
    <w:p w:rsidR="00DA66AA" w:rsidRDefault="00DA66AA" w:rsidP="00DA66AA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Утверждено</w:t>
      </w:r>
    </w:p>
    <w:p w:rsidR="00DA66AA" w:rsidRDefault="00DA66AA" w:rsidP="00DA66AA">
      <w:pPr>
        <w:rPr>
          <w:sz w:val="28"/>
        </w:rPr>
      </w:pPr>
      <w:r>
        <w:rPr>
          <w:sz w:val="28"/>
        </w:rPr>
        <w:t xml:space="preserve">                                                                            постановлением Администрации</w:t>
      </w:r>
    </w:p>
    <w:p w:rsidR="00DA66AA" w:rsidRDefault="00DA66AA" w:rsidP="00DA66AA">
      <w:pPr>
        <w:rPr>
          <w:sz w:val="28"/>
        </w:rPr>
      </w:pPr>
      <w:r>
        <w:rPr>
          <w:sz w:val="28"/>
        </w:rPr>
        <w:t xml:space="preserve">                                                                            городского поселения</w:t>
      </w:r>
    </w:p>
    <w:p w:rsidR="00DA66AA" w:rsidRDefault="00DA66AA" w:rsidP="00DA66AA">
      <w:pPr>
        <w:rPr>
          <w:sz w:val="28"/>
        </w:rPr>
      </w:pPr>
      <w:r>
        <w:rPr>
          <w:sz w:val="28"/>
        </w:rPr>
        <w:t xml:space="preserve">                                                                            от </w:t>
      </w:r>
      <w:r>
        <w:rPr>
          <w:sz w:val="28"/>
        </w:rPr>
        <w:t>13</w:t>
      </w:r>
      <w:r>
        <w:rPr>
          <w:sz w:val="28"/>
        </w:rPr>
        <w:t>.0</w:t>
      </w:r>
      <w:r>
        <w:rPr>
          <w:sz w:val="28"/>
        </w:rPr>
        <w:t>4</w:t>
      </w:r>
      <w:r>
        <w:rPr>
          <w:sz w:val="28"/>
        </w:rPr>
        <w:t xml:space="preserve">.2017  № </w:t>
      </w:r>
      <w:r>
        <w:rPr>
          <w:sz w:val="28"/>
        </w:rPr>
        <w:t>17</w:t>
      </w:r>
      <w:r>
        <w:rPr>
          <w:sz w:val="28"/>
        </w:rPr>
        <w:t xml:space="preserve"> </w:t>
      </w:r>
    </w:p>
    <w:p w:rsidR="00DA66AA" w:rsidRDefault="00DA66AA" w:rsidP="00DA66AA">
      <w:pPr>
        <w:rPr>
          <w:sz w:val="28"/>
        </w:rPr>
      </w:pPr>
    </w:p>
    <w:p w:rsidR="00DA66AA" w:rsidRDefault="00DA66AA" w:rsidP="00DA66AA">
      <w:pPr>
        <w:jc w:val="center"/>
        <w:rPr>
          <w:b/>
          <w:sz w:val="28"/>
        </w:rPr>
      </w:pPr>
      <w:r>
        <w:rPr>
          <w:b/>
          <w:sz w:val="28"/>
        </w:rPr>
        <w:t>Требования</w:t>
      </w:r>
    </w:p>
    <w:p w:rsidR="00DA66AA" w:rsidRDefault="00DA66AA" w:rsidP="00DA66AA">
      <w:pPr>
        <w:jc w:val="center"/>
        <w:rPr>
          <w:b/>
          <w:sz w:val="28"/>
        </w:rPr>
      </w:pPr>
      <w:r>
        <w:rPr>
          <w:b/>
          <w:sz w:val="28"/>
        </w:rPr>
        <w:t>к технологическим, программным и лингвистическим</w:t>
      </w:r>
    </w:p>
    <w:p w:rsidR="00DA66AA" w:rsidRDefault="00DA66AA" w:rsidP="00DA66AA">
      <w:pPr>
        <w:jc w:val="center"/>
        <w:rPr>
          <w:b/>
          <w:sz w:val="28"/>
        </w:rPr>
      </w:pPr>
      <w:r>
        <w:rPr>
          <w:b/>
          <w:sz w:val="28"/>
        </w:rPr>
        <w:t>средствам обеспечения пользования официальным сайтом</w:t>
      </w:r>
    </w:p>
    <w:p w:rsidR="00DA66AA" w:rsidRDefault="00DA66AA" w:rsidP="00DA66AA">
      <w:pPr>
        <w:jc w:val="center"/>
        <w:rPr>
          <w:b/>
          <w:sz w:val="28"/>
        </w:rPr>
      </w:pPr>
      <w:r>
        <w:rPr>
          <w:b/>
          <w:sz w:val="28"/>
        </w:rPr>
        <w:t>Администрации Карымского сельского поселения</w:t>
      </w:r>
    </w:p>
    <w:p w:rsidR="00DA66AA" w:rsidRDefault="00DA66AA" w:rsidP="00DA66AA">
      <w:pPr>
        <w:jc w:val="both"/>
        <w:rPr>
          <w:b/>
          <w:sz w:val="28"/>
        </w:rPr>
      </w:pPr>
    </w:p>
    <w:p w:rsidR="00DA66AA" w:rsidRDefault="00DA66AA" w:rsidP="00DA66AA">
      <w:pPr>
        <w:ind w:firstLine="540"/>
        <w:jc w:val="both"/>
        <w:rPr>
          <w:sz w:val="28"/>
        </w:rPr>
      </w:pP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1. Информация, размещаемая на официальном сайте Администрации Карымского сельского поселения в сети Интернет (далее - официальный сайт):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а)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</w:t>
      </w:r>
      <w:r>
        <w:rPr>
          <w:sz w:val="28"/>
        </w:rPr>
        <w:t>а</w:t>
      </w:r>
      <w:r>
        <w:rPr>
          <w:sz w:val="28"/>
        </w:rPr>
        <w:t>ния платы за ознакомление с информацией или иное ее использование и иных ограничений;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б) должна быть доступна пользователям информацией без использов</w:t>
      </w:r>
      <w:r>
        <w:rPr>
          <w:sz w:val="28"/>
        </w:rPr>
        <w:t>а</w:t>
      </w:r>
      <w:r>
        <w:rPr>
          <w:sz w:val="28"/>
        </w:rPr>
        <w:t>ния программного обеспечения, установка которого на технические средства пользователя информацией требует заключения пользователем лицензионн</w:t>
      </w:r>
      <w:r>
        <w:rPr>
          <w:sz w:val="28"/>
        </w:rPr>
        <w:t>о</w:t>
      </w:r>
      <w:r>
        <w:rPr>
          <w:sz w:val="28"/>
        </w:rPr>
        <w:t>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в) не должна быть зашифрована или защищена от доступа иными сре</w:t>
      </w:r>
      <w:r>
        <w:rPr>
          <w:sz w:val="28"/>
        </w:rPr>
        <w:t>д</w:t>
      </w:r>
      <w:r>
        <w:rPr>
          <w:sz w:val="28"/>
        </w:rPr>
        <w:t>ствами, не позволяющими осуществить ознакомление пользователя инфо</w:t>
      </w:r>
      <w:r>
        <w:rPr>
          <w:sz w:val="28"/>
        </w:rPr>
        <w:t>р</w:t>
      </w:r>
      <w:r>
        <w:rPr>
          <w:sz w:val="28"/>
        </w:rPr>
        <w:t>мацией с ее содержанием без использования иного программного обеспеч</w:t>
      </w:r>
      <w:r>
        <w:rPr>
          <w:sz w:val="28"/>
        </w:rPr>
        <w:t>е</w:t>
      </w:r>
      <w:r>
        <w:rPr>
          <w:sz w:val="28"/>
        </w:rPr>
        <w:t>ния или технических средств, чем программное обеспечение для просмотра веб-сайтов (далее – веб-обозреватель).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2. Суммарная длительность перерывов в работе официального сайта в сети Интернет не должна превышать 4 часов в месяц (за исключением пер</w:t>
      </w:r>
      <w:r>
        <w:rPr>
          <w:sz w:val="28"/>
        </w:rPr>
        <w:t>е</w:t>
      </w:r>
      <w:r>
        <w:rPr>
          <w:sz w:val="28"/>
        </w:rPr>
        <w:t>рывов, связанных с обстоятельствами непреодолимой силы). При необход</w:t>
      </w:r>
      <w:r>
        <w:rPr>
          <w:sz w:val="28"/>
        </w:rPr>
        <w:t>и</w:t>
      </w:r>
      <w:r>
        <w:rPr>
          <w:sz w:val="28"/>
        </w:rPr>
        <w:t>мости проведения плановых технических работ, в ходе которых доступ пол</w:t>
      </w:r>
      <w:r>
        <w:rPr>
          <w:sz w:val="28"/>
        </w:rPr>
        <w:t>ь</w:t>
      </w:r>
      <w:r>
        <w:rPr>
          <w:sz w:val="28"/>
        </w:rPr>
        <w:t>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В случае возникновения технических неполадок, неполадок програм</w:t>
      </w:r>
      <w:r>
        <w:rPr>
          <w:sz w:val="28"/>
        </w:rPr>
        <w:t>м</w:t>
      </w:r>
      <w:r>
        <w:rPr>
          <w:sz w:val="28"/>
        </w:rPr>
        <w:t>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</w:t>
      </w:r>
      <w:r>
        <w:rPr>
          <w:sz w:val="28"/>
        </w:rPr>
        <w:t>ы</w:t>
      </w:r>
      <w:r>
        <w:rPr>
          <w:sz w:val="28"/>
        </w:rPr>
        <w:t>шающий 2 часов с момента возобновления доступа, объявление с указанием причины, даты и времени прекращения доступа, а также даты и времени во</w:t>
      </w:r>
      <w:r>
        <w:rPr>
          <w:sz w:val="28"/>
        </w:rPr>
        <w:t>з</w:t>
      </w:r>
      <w:r>
        <w:rPr>
          <w:sz w:val="28"/>
        </w:rPr>
        <w:t>обновления доступа к информации.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3.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</w:t>
      </w:r>
      <w:r>
        <w:rPr>
          <w:sz w:val="28"/>
        </w:rPr>
        <w:t>а</w:t>
      </w:r>
      <w:r>
        <w:rPr>
          <w:sz w:val="28"/>
        </w:rPr>
        <w:t>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</w:t>
      </w:r>
      <w:r>
        <w:rPr>
          <w:sz w:val="28"/>
        </w:rPr>
        <w:t>о</w:t>
      </w:r>
      <w:r>
        <w:rPr>
          <w:sz w:val="28"/>
        </w:rPr>
        <w:t>иска и копирования произвольного фрагмента текста средствами соотве</w:t>
      </w:r>
      <w:r>
        <w:rPr>
          <w:sz w:val="28"/>
        </w:rPr>
        <w:t>т</w:t>
      </w:r>
      <w:r>
        <w:rPr>
          <w:sz w:val="28"/>
        </w:rPr>
        <w:t>ствующей программы для просмотра ("документ в электронной форме").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Нормативные правовые и иные акты могут дополнительно размещаться на официальных сайтах в графическом формате в виде графических образов их оригиналов ("графический формат").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а) обеспечивать немедленный и свободный доступ пользователей к и</w:t>
      </w:r>
      <w:r>
        <w:rPr>
          <w:sz w:val="28"/>
        </w:rPr>
        <w:t>н</w:t>
      </w:r>
      <w:r>
        <w:rPr>
          <w:sz w:val="28"/>
        </w:rPr>
        <w:t>формации, размещенной на официальном сайте. Пользование информацией, размещенной на официальном сайте, не может быть обусловлено требован</w:t>
      </w:r>
      <w:r>
        <w:rPr>
          <w:sz w:val="28"/>
        </w:rPr>
        <w:t>и</w:t>
      </w:r>
      <w:r>
        <w:rPr>
          <w:sz w:val="28"/>
        </w:rPr>
        <w:t>ем использования пользователями информацией определенных веб-обозревателей или установки на технические средства пользователей инфо</w:t>
      </w:r>
      <w:r>
        <w:rPr>
          <w:sz w:val="28"/>
        </w:rPr>
        <w:t>р</w:t>
      </w:r>
      <w:r>
        <w:rPr>
          <w:sz w:val="28"/>
        </w:rPr>
        <w:t>мацией программного обеспечения, специально созданного для доступа к информации, размещенной на официальном сайте;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б) предоставлять пользователям информацией возможность беспрепя</w:t>
      </w:r>
      <w:r>
        <w:rPr>
          <w:sz w:val="28"/>
        </w:rPr>
        <w:t>т</w:t>
      </w:r>
      <w:r>
        <w:rPr>
          <w:sz w:val="28"/>
        </w:rPr>
        <w:t>ственного поиска и получения всей текстовой информации, размещенной на официальном сайте, включая поиск документа среди всех документов, опу</w:t>
      </w:r>
      <w:r>
        <w:rPr>
          <w:sz w:val="28"/>
        </w:rPr>
        <w:t>б</w:t>
      </w:r>
      <w:r>
        <w:rPr>
          <w:sz w:val="28"/>
        </w:rPr>
        <w:t>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в) предоставлять пользователям информацией возможность поиска и получения информации, размещенной на официальном сайте, средствами а</w:t>
      </w:r>
      <w:r>
        <w:rPr>
          <w:sz w:val="28"/>
        </w:rPr>
        <w:t>в</w:t>
      </w:r>
      <w:r>
        <w:rPr>
          <w:sz w:val="28"/>
        </w:rPr>
        <w:t>томатизированного сбора данных в сети Интернет, в том числе поисковыми системами;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г) предоставлять пользователям информацией возможность определить дату и время размещения информации, а также дату и время последнего и</w:t>
      </w:r>
      <w:r>
        <w:rPr>
          <w:sz w:val="28"/>
        </w:rPr>
        <w:t>з</w:t>
      </w:r>
      <w:r>
        <w:rPr>
          <w:sz w:val="28"/>
        </w:rPr>
        <w:t>менения информации на официальном сайте;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д) обеспечивать работоспособность действующего официального сайта под нагрузкой, определяемой числом обращений к сайту пользователями и</w:t>
      </w:r>
      <w:r>
        <w:rPr>
          <w:sz w:val="28"/>
        </w:rPr>
        <w:t>н</w:t>
      </w:r>
      <w:r>
        <w:rPr>
          <w:sz w:val="28"/>
        </w:rPr>
        <w:t>формации, двукратно превышающей максимальное суточное число обращ</w:t>
      </w:r>
      <w:r>
        <w:rPr>
          <w:sz w:val="28"/>
        </w:rPr>
        <w:t>е</w:t>
      </w:r>
      <w:r>
        <w:rPr>
          <w:sz w:val="28"/>
        </w:rPr>
        <w:t>ний к сайту пользователей информацией, зарегистрированных за последние 6 месяцев эксплуатации официального сайта; вновь созданного либо функци</w:t>
      </w:r>
      <w:r>
        <w:rPr>
          <w:sz w:val="28"/>
        </w:rPr>
        <w:t>о</w:t>
      </w:r>
      <w:r>
        <w:rPr>
          <w:sz w:val="28"/>
        </w:rPr>
        <w:t>нирующего менее 6 месяцев официального сайта - под нагрузкой не менее 10 000 обращений к сайту в месяц;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е) обеспечивать учет посещаемости всех страниц официального сайта путем размещения на всех страницах официального сайта программного кода ("счетчика посещений"), предоставляемого общедоступными системами сб</w:t>
      </w:r>
      <w:r>
        <w:rPr>
          <w:sz w:val="28"/>
        </w:rPr>
        <w:t>о</w:t>
      </w:r>
      <w:r>
        <w:rPr>
          <w:sz w:val="28"/>
        </w:rPr>
        <w:t xml:space="preserve">ра </w:t>
      </w:r>
      <w:r>
        <w:rPr>
          <w:sz w:val="28"/>
        </w:rPr>
        <w:lastRenderedPageBreak/>
        <w:t>статистики в сети Интернет и обеспечивающего фиксацию факта посещ</w:t>
      </w:r>
      <w:r>
        <w:rPr>
          <w:sz w:val="28"/>
        </w:rPr>
        <w:t>е</w:t>
      </w:r>
      <w:r>
        <w:rPr>
          <w:sz w:val="28"/>
        </w:rPr>
        <w:t>ния страницы пользователем информации;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ж) обеспечивать бесплатное раскрытие в сети Интернет сводных да</w:t>
      </w:r>
      <w:r>
        <w:rPr>
          <w:sz w:val="28"/>
        </w:rPr>
        <w:t>н</w:t>
      </w:r>
      <w:r>
        <w:rPr>
          <w:sz w:val="28"/>
        </w:rPr>
        <w:t>ных о посещаемости официального сайта (количество посещений и уникал</w:t>
      </w:r>
      <w:r>
        <w:rPr>
          <w:sz w:val="28"/>
        </w:rPr>
        <w:t>ь</w:t>
      </w:r>
      <w:r>
        <w:rPr>
          <w:sz w:val="28"/>
        </w:rPr>
        <w:t>ных посетителей официального сайта, его отдельных страниц по часам, дням и месяцам), хранение и доступность для пользователей информацией указа</w:t>
      </w:r>
      <w:r>
        <w:rPr>
          <w:sz w:val="28"/>
        </w:rPr>
        <w:t>н</w:t>
      </w:r>
      <w:r>
        <w:rPr>
          <w:sz w:val="28"/>
        </w:rPr>
        <w:t>ных сводных данных за последние три года;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з) обеспечивать пользователю информацией возможность навигации, поиска и использования текстовой информации, размещенной на официал</w:t>
      </w:r>
      <w:r>
        <w:rPr>
          <w:sz w:val="28"/>
        </w:rPr>
        <w:t>ь</w:t>
      </w:r>
      <w:r>
        <w:rPr>
          <w:sz w:val="28"/>
        </w:rPr>
        <w:t>ном сайте, при выключенной функции отображения графических элементов страниц в веб-обозревателе;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и) предоставлять пользователям информацией возможность польз</w:t>
      </w:r>
      <w:r>
        <w:rPr>
          <w:sz w:val="28"/>
        </w:rPr>
        <w:t>о</w:t>
      </w:r>
      <w:r>
        <w:rPr>
          <w:sz w:val="28"/>
        </w:rPr>
        <w:t>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</w:t>
      </w:r>
      <w:r>
        <w:rPr>
          <w:sz w:val="28"/>
        </w:rPr>
        <w:t>о</w:t>
      </w:r>
      <w:r>
        <w:rPr>
          <w:sz w:val="28"/>
        </w:rPr>
        <w:t>временные нажатия нескольких клавиш;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к) предоставлять пользователям информацией возможность масштаб</w:t>
      </w:r>
      <w:r>
        <w:rPr>
          <w:sz w:val="28"/>
        </w:rPr>
        <w:t>и</w:t>
      </w:r>
      <w:r>
        <w:rPr>
          <w:sz w:val="28"/>
        </w:rPr>
        <w:t>ровать (увеличивать и уменьшать) шрифт и элементы интерфейса официал</w:t>
      </w:r>
      <w:r>
        <w:rPr>
          <w:sz w:val="28"/>
        </w:rPr>
        <w:t>ь</w:t>
      </w:r>
      <w:r>
        <w:rPr>
          <w:sz w:val="28"/>
        </w:rPr>
        <w:t>ного сайта средствами веб-обозревателя.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5. Навигационные средства официального сайта должны соответств</w:t>
      </w:r>
      <w:r>
        <w:rPr>
          <w:sz w:val="28"/>
        </w:rPr>
        <w:t>о</w:t>
      </w:r>
      <w:r>
        <w:rPr>
          <w:sz w:val="28"/>
        </w:rPr>
        <w:t>вать следующим требованиям: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а)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б) пользователю информацией должна предоставляться наглядная и</w:t>
      </w:r>
      <w:r>
        <w:rPr>
          <w:sz w:val="28"/>
        </w:rPr>
        <w:t>н</w:t>
      </w:r>
      <w:r>
        <w:rPr>
          <w:sz w:val="28"/>
        </w:rPr>
        <w:t>формация о структуре официального сайта и о местонахождении отобража</w:t>
      </w:r>
      <w:r>
        <w:rPr>
          <w:sz w:val="28"/>
        </w:rPr>
        <w:t>е</w:t>
      </w:r>
      <w:r>
        <w:rPr>
          <w:sz w:val="28"/>
        </w:rPr>
        <w:t>мой страницы в этой структуре;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в)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</w:t>
      </w:r>
      <w:r>
        <w:rPr>
          <w:sz w:val="28"/>
        </w:rPr>
        <w:t>а</w:t>
      </w:r>
      <w:r>
        <w:rPr>
          <w:sz w:val="28"/>
        </w:rPr>
        <w:t>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д)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</w:t>
      </w:r>
      <w:r>
        <w:rPr>
          <w:sz w:val="28"/>
        </w:rPr>
        <w:t>и</w:t>
      </w:r>
      <w:r>
        <w:rPr>
          <w:sz w:val="28"/>
        </w:rPr>
        <w:t>терации.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6. Требования к средствам защиты информации официальных сайтов должны определяться в соответствии с требованиями, предусмотренными постановлением Правительства Российской Федерации от 18 мая 2009 года № 424 "Об особенностях подключения федеральных государственных и</w:t>
      </w:r>
      <w:r>
        <w:rPr>
          <w:sz w:val="28"/>
        </w:rPr>
        <w:t>н</w:t>
      </w:r>
      <w:r>
        <w:rPr>
          <w:sz w:val="28"/>
        </w:rPr>
        <w:t xml:space="preserve">формационных систем к информационно-телекоммуникационным сетям". </w:t>
      </w:r>
      <w:r>
        <w:rPr>
          <w:sz w:val="28"/>
        </w:rPr>
        <w:lastRenderedPageBreak/>
        <w:t>В целях защиты информации, размещенной на официальном сайте, должно быть обеспечено:</w:t>
      </w:r>
    </w:p>
    <w:p w:rsidR="00DA66AA" w:rsidRDefault="00DA66AA" w:rsidP="00DA66AA">
      <w:pPr>
        <w:ind w:firstLine="698"/>
        <w:jc w:val="both"/>
        <w:rPr>
          <w:sz w:val="28"/>
        </w:rPr>
      </w:pPr>
      <w:r>
        <w:rPr>
          <w:sz w:val="28"/>
        </w:rPr>
        <w:t>а) применение средств электронной цифровой подписи или иных ан</w:t>
      </w:r>
      <w:r>
        <w:rPr>
          <w:sz w:val="28"/>
        </w:rPr>
        <w:t>а</w:t>
      </w:r>
      <w:r>
        <w:rPr>
          <w:sz w:val="28"/>
        </w:rPr>
        <w:t>логов собственноручной подписи при размещении, изменении или удалении информации на официальном сайте (после ввода системы электронного д</w:t>
      </w:r>
      <w:r>
        <w:rPr>
          <w:sz w:val="28"/>
        </w:rPr>
        <w:t>о</w:t>
      </w:r>
      <w:r>
        <w:rPr>
          <w:sz w:val="28"/>
        </w:rPr>
        <w:t>кументооборота в Администрации Карымского сельского поселения);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б) ведение электронных журналов учета операций, выполненных с п</w:t>
      </w:r>
      <w:r>
        <w:rPr>
          <w:sz w:val="28"/>
        </w:rPr>
        <w:t>о</w:t>
      </w:r>
      <w:r>
        <w:rPr>
          <w:sz w:val="28"/>
        </w:rPr>
        <w:t>мощью программного обеспечения и технологических средств ведения оф</w:t>
      </w:r>
      <w:r>
        <w:rPr>
          <w:sz w:val="28"/>
        </w:rPr>
        <w:t>и</w:t>
      </w:r>
      <w:r>
        <w:rPr>
          <w:sz w:val="28"/>
        </w:rPr>
        <w:t>циального сайта, позволяющих обеспечивать учет всех действий по разм</w:t>
      </w:r>
      <w:r>
        <w:rPr>
          <w:sz w:val="28"/>
        </w:rPr>
        <w:t>е</w:t>
      </w:r>
      <w:r>
        <w:rPr>
          <w:sz w:val="28"/>
        </w:rPr>
        <w:t>щению, изменению и удалению информации на официальном сайте, фикс</w:t>
      </w:r>
      <w:r>
        <w:rPr>
          <w:sz w:val="28"/>
        </w:rPr>
        <w:t>и</w:t>
      </w:r>
      <w:r>
        <w:rPr>
          <w:sz w:val="28"/>
        </w:rPr>
        <w:t>ровать точное время, содержание изменений;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в) ежедневное копирование всей размещенной на официальном сайте информации и электронных журналах учета операций на резервный матер</w:t>
      </w:r>
      <w:r>
        <w:rPr>
          <w:sz w:val="28"/>
        </w:rPr>
        <w:t>и</w:t>
      </w:r>
      <w:r>
        <w:rPr>
          <w:sz w:val="28"/>
        </w:rPr>
        <w:t>альный носитель, обеспечивающее возможность их восстановления;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г)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д) хранение резервных материальных носителей с ежедневными коп</w:t>
      </w:r>
      <w:r>
        <w:rPr>
          <w:sz w:val="28"/>
        </w:rPr>
        <w:t>и</w:t>
      </w:r>
      <w:r>
        <w:rPr>
          <w:sz w:val="28"/>
        </w:rPr>
        <w:t>ями всей размещенной на официальном сайте информации и электронных журналов учета операций - не менее одного года, с еженедельными копиями всей размещенной на официальном сайте информации - не менее двух лет, с ежемесячными копиями всей размещенной на официальном сайте информ</w:t>
      </w:r>
      <w:r>
        <w:rPr>
          <w:sz w:val="28"/>
        </w:rPr>
        <w:t>а</w:t>
      </w:r>
      <w:r>
        <w:rPr>
          <w:sz w:val="28"/>
        </w:rPr>
        <w:t>ции - не менее трех лет,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д) использование средств межсетевого экранирования, сертифицир</w:t>
      </w:r>
      <w:r>
        <w:rPr>
          <w:sz w:val="28"/>
        </w:rPr>
        <w:t>о</w:t>
      </w:r>
      <w:r>
        <w:rPr>
          <w:sz w:val="28"/>
        </w:rPr>
        <w:t>ванных Федеральной службой по техническому и экспортному контролю;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е) использование системы обеспечения гарантированного электропит</w:t>
      </w:r>
      <w:r>
        <w:rPr>
          <w:sz w:val="28"/>
        </w:rPr>
        <w:t>а</w:t>
      </w:r>
      <w:r>
        <w:rPr>
          <w:sz w:val="28"/>
        </w:rPr>
        <w:t>ния (источники бесперебойного питания).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 xml:space="preserve">7. Информация размещается на официальном сайте на русском языке. </w:t>
      </w:r>
    </w:p>
    <w:p w:rsidR="00DA66AA" w:rsidRDefault="00DA66AA" w:rsidP="00DA66AA">
      <w:pPr>
        <w:ind w:firstLine="720"/>
        <w:jc w:val="both"/>
        <w:rPr>
          <w:sz w:val="28"/>
        </w:rPr>
      </w:pPr>
      <w:r>
        <w:rPr>
          <w:sz w:val="28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DA66AA" w:rsidRDefault="00DA66AA" w:rsidP="00DA66AA">
      <w:pPr>
        <w:ind w:firstLine="709"/>
        <w:jc w:val="both"/>
        <w:rPr>
          <w:sz w:val="28"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</w:pPr>
      <w:r>
        <w:rPr>
          <w:b/>
        </w:rPr>
        <w:t xml:space="preserve"> </w:t>
      </w:r>
    </w:p>
    <w:p w:rsidR="00DA66AA" w:rsidRDefault="00DA66AA" w:rsidP="00DA66AA">
      <w:pPr>
        <w:pStyle w:val="a7"/>
        <w:rPr>
          <w:b/>
        </w:rPr>
      </w:pPr>
    </w:p>
    <w:p w:rsidR="00DA66AA" w:rsidRDefault="00DA66AA" w:rsidP="00DA66AA">
      <w:pPr>
        <w:pStyle w:val="a7"/>
        <w:rPr>
          <w:b/>
        </w:rPr>
        <w:sectPr w:rsidR="00DA66AA">
          <w:headerReference w:type="even" r:id="rId5"/>
          <w:pgSz w:w="11906" w:h="16838"/>
          <w:pgMar w:top="567" w:right="851" w:bottom="567" w:left="1701" w:header="720" w:footer="720" w:gutter="0"/>
          <w:cols w:space="708"/>
          <w:titlePg/>
          <w:docGrid w:linePitch="360"/>
        </w:sectPr>
      </w:pPr>
    </w:p>
    <w:p w:rsidR="00DA66AA" w:rsidRDefault="00DA66AA" w:rsidP="00DA66AA">
      <w:pPr>
        <w:jc w:val="right"/>
      </w:pPr>
      <w:r>
        <w:lastRenderedPageBreak/>
        <w:t xml:space="preserve">Приложение 1 </w:t>
      </w:r>
    </w:p>
    <w:p w:rsidR="00DA66AA" w:rsidRDefault="00DA66AA" w:rsidP="00DA66AA">
      <w:pPr>
        <w:jc w:val="right"/>
      </w:pPr>
      <w:r>
        <w:t xml:space="preserve">к Регламенту информационного наполнения официального сайта </w:t>
      </w:r>
    </w:p>
    <w:p w:rsidR="00DA66AA" w:rsidRDefault="00DA66AA" w:rsidP="00DA66AA">
      <w:pPr>
        <w:jc w:val="right"/>
      </w:pPr>
      <w:r>
        <w:t>Администрации Карымского сельского поселения в сети Интернет</w:t>
      </w:r>
    </w:p>
    <w:p w:rsidR="00DA66AA" w:rsidRDefault="00DA66AA" w:rsidP="00DA66AA">
      <w:pPr>
        <w:jc w:val="right"/>
      </w:pPr>
    </w:p>
    <w:p w:rsidR="00DA66AA" w:rsidRDefault="00DA66AA" w:rsidP="00DA66AA">
      <w:pPr>
        <w:jc w:val="center"/>
        <w:rPr>
          <w:b/>
        </w:rPr>
      </w:pPr>
      <w:r>
        <w:rPr>
          <w:b/>
        </w:rPr>
        <w:t>ПЕРЕЧЕНЬ</w:t>
      </w:r>
    </w:p>
    <w:p w:rsidR="00DA66AA" w:rsidRDefault="00DA66AA" w:rsidP="00DA66AA">
      <w:pPr>
        <w:jc w:val="center"/>
        <w:rPr>
          <w:b/>
        </w:rPr>
      </w:pPr>
      <w:r>
        <w:rPr>
          <w:b/>
        </w:rPr>
        <w:t xml:space="preserve">информации о деятельности </w:t>
      </w:r>
    </w:p>
    <w:p w:rsidR="00DA66AA" w:rsidRDefault="00DA66AA" w:rsidP="00DA66AA">
      <w:pPr>
        <w:jc w:val="center"/>
        <w:rPr>
          <w:b/>
        </w:rPr>
      </w:pPr>
      <w:r>
        <w:rPr>
          <w:b/>
        </w:rPr>
        <w:t>Администрации Карымского сельского поселения, размещаемой в сети Интернет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9785"/>
        <w:gridCol w:w="5103"/>
      </w:tblGrid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№ п/п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center"/>
            </w:pPr>
            <w:r>
              <w:t>Категория информации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center"/>
            </w:pPr>
            <w:r>
              <w:t>Периодичность размещения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1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center"/>
            </w:pPr>
            <w:r>
              <w:t>3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right w:val="nil"/>
            </w:tcBorders>
          </w:tcPr>
          <w:p w:rsidR="00DA66AA" w:rsidRDefault="00DA66AA" w:rsidP="009F7942">
            <w:pPr>
              <w:jc w:val="center"/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DA66AA" w:rsidRDefault="00DA66AA" w:rsidP="009F7942">
            <w:pPr>
              <w:jc w:val="center"/>
              <w:rPr>
                <w:b/>
              </w:rPr>
            </w:pPr>
            <w:r>
              <w:rPr>
                <w:b/>
              </w:rPr>
              <w:t>1. Общая информация об Администрации муниципального образования (МО)</w:t>
            </w:r>
          </w:p>
          <w:p w:rsidR="00DA66AA" w:rsidRDefault="00DA66AA" w:rsidP="009F7942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DA66AA" w:rsidRDefault="00DA66AA" w:rsidP="009F7942">
            <w:pPr>
              <w:jc w:val="both"/>
            </w:pP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1.1.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Полное и сокращенное наименование Администрации МО, почтовый адрес, адрес электронной почты для направления запросов пользователями информации и получения запрашиваемой информации, номера телеф</w:t>
            </w:r>
            <w:r>
              <w:t>о</w:t>
            </w:r>
            <w:r>
              <w:t xml:space="preserve">нов структурных подразделений, «телефонов доверия» 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1.2.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Структура Администрации МО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В течение 5 рабочих дней со дня утверждения, либо и</w:t>
            </w:r>
            <w:r>
              <w:t>з</w:t>
            </w:r>
            <w:r>
              <w:t>менения структуры поддерживается в актуальном сост</w:t>
            </w:r>
            <w:r>
              <w:t>о</w:t>
            </w:r>
            <w:r>
              <w:t>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1.3.</w:t>
            </w:r>
          </w:p>
        </w:tc>
        <w:tc>
          <w:tcPr>
            <w:tcW w:w="9785" w:type="dxa"/>
          </w:tcPr>
          <w:p w:rsidR="00DA66AA" w:rsidRPr="00E0559E" w:rsidRDefault="00DA66AA" w:rsidP="009F7942">
            <w:pPr>
              <w:jc w:val="both"/>
            </w:pPr>
            <w:r>
              <w:t>Нормативно правовые акты, составляющие правовую основу деятельности администрации МО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В течение  5 рабочих дней со дня поступления норм</w:t>
            </w:r>
            <w:r>
              <w:t>а</w:t>
            </w:r>
            <w:r>
              <w:t>тивного правового акта в администр</w:t>
            </w:r>
            <w:r>
              <w:t>а</w:t>
            </w:r>
            <w:r>
              <w:t>цию МО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1.4.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Сведения о главе Администрации МО,  главе администрации МО, его заместителях, руководителях структу</w:t>
            </w:r>
            <w:r>
              <w:t>р</w:t>
            </w:r>
            <w:r>
              <w:t xml:space="preserve">ных подразделений администрации МО, а также руководителях муниципальных учреждений и предприятий: 1) фамилии, имена, отчества, сведения об  их полномочиях </w:t>
            </w:r>
            <w:r w:rsidRPr="00ED7961">
              <w:t>(</w:t>
            </w:r>
            <w:r>
              <w:t>компетенции)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Поддерживается в акт</w:t>
            </w:r>
            <w:r>
              <w:t>у</w:t>
            </w:r>
            <w:r>
              <w:t>альном состоянии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1.5.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Сведения о муниципальных учреждениях и предприятиях:</w:t>
            </w:r>
          </w:p>
          <w:p w:rsidR="00DA66AA" w:rsidRDefault="00DA66AA" w:rsidP="009F7942">
            <w:pPr>
              <w:jc w:val="both"/>
            </w:pPr>
            <w:r>
              <w:t>1) перечень муниципальных учреждений и предприятий;</w:t>
            </w:r>
          </w:p>
          <w:p w:rsidR="00DA66AA" w:rsidRPr="00ED7961" w:rsidRDefault="00DA66AA" w:rsidP="009F7942">
            <w:pPr>
              <w:jc w:val="both"/>
            </w:pPr>
            <w:r>
              <w:t>2) контактная информация муниципальных учреждений и предприятий (почтовый адрес, адрес местонахожд</w:t>
            </w:r>
            <w:r>
              <w:t>е</w:t>
            </w:r>
            <w:r>
              <w:t>ния, номера справочных телефонов, факса, адрес электронной почты)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В течение  5 рабочих дней со дня создания муниципал</w:t>
            </w:r>
            <w:r>
              <w:t>ь</w:t>
            </w:r>
            <w:r>
              <w:t>ного у</w:t>
            </w:r>
            <w:r>
              <w:t>ч</w:t>
            </w:r>
            <w:r>
              <w:t>реждения, предприятия</w:t>
            </w:r>
          </w:p>
          <w:p w:rsidR="00DA66AA" w:rsidRDefault="00DA66AA" w:rsidP="009F7942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1.6.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Сведения о средствах массовой информации, учрежденных администрацией МО:</w:t>
            </w:r>
          </w:p>
          <w:p w:rsidR="00DA66AA" w:rsidRDefault="00DA66AA" w:rsidP="009F7942">
            <w:pPr>
              <w:jc w:val="both"/>
            </w:pPr>
            <w:r>
              <w:t>1) почтовый адрес, адрес электронной почты, телефонов и адреса официальных сайтов средств массовой и</w:t>
            </w:r>
            <w:r>
              <w:t>н</w:t>
            </w:r>
            <w:r>
              <w:t>формации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В течение 5 рабочих дней со дня регистрации средств ма</w:t>
            </w:r>
            <w:r>
              <w:t>с</w:t>
            </w:r>
            <w:r>
              <w:t>совой информации.</w:t>
            </w:r>
          </w:p>
          <w:p w:rsidR="00DA66AA" w:rsidRDefault="00DA66AA" w:rsidP="009F7942">
            <w:pPr>
              <w:jc w:val="both"/>
            </w:pPr>
            <w:r>
              <w:t>Поддерживается в актуальной редакции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left w:val="single" w:sz="4" w:space="0" w:color="auto"/>
              <w:right w:val="nil"/>
            </w:tcBorders>
          </w:tcPr>
          <w:p w:rsidR="00DA66AA" w:rsidRDefault="00DA66AA" w:rsidP="009F7942">
            <w:pPr>
              <w:jc w:val="center"/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DA66AA" w:rsidRDefault="00DA66AA" w:rsidP="009F7942">
            <w:pPr>
              <w:jc w:val="center"/>
              <w:rPr>
                <w:b/>
              </w:rPr>
            </w:pPr>
            <w:r>
              <w:rPr>
                <w:b/>
              </w:rPr>
              <w:t>2. Информация о нормотворческой деятельности Администрации  МО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DA66AA" w:rsidRDefault="00DA66AA" w:rsidP="009F7942">
            <w:pPr>
              <w:rPr>
                <w:b/>
              </w:rPr>
            </w:pP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2.1.</w:t>
            </w:r>
          </w:p>
        </w:tc>
        <w:tc>
          <w:tcPr>
            <w:tcW w:w="9785" w:type="dxa"/>
          </w:tcPr>
          <w:p w:rsidR="00DA66AA" w:rsidRPr="00DF17EB" w:rsidRDefault="00DA66AA" w:rsidP="009F7942">
            <w:pPr>
              <w:jc w:val="both"/>
            </w:pPr>
            <w:r w:rsidRPr="00DF17EB">
              <w:t>Нормативные правовые акты</w:t>
            </w:r>
            <w:r>
              <w:t xml:space="preserve"> </w:t>
            </w:r>
            <w:r w:rsidRPr="00DF17EB">
              <w:t xml:space="preserve"> </w:t>
            </w:r>
            <w:r>
              <w:t>а</w:t>
            </w:r>
            <w:r w:rsidRPr="00DF17EB">
              <w:t xml:space="preserve">дминистрации </w:t>
            </w:r>
            <w:r>
              <w:t>МО</w:t>
            </w:r>
            <w:r w:rsidRPr="00DF17EB">
              <w:t>, включая сведения о внесении изменений, признании их утратившими силу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Поддерживается в а</w:t>
            </w:r>
            <w:r>
              <w:t>к</w:t>
            </w:r>
            <w:r>
              <w:t>туальном состоянии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2.2.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Сведения о судебных постановлениях по делам о признании недействующими нормативных правовых актов администрации МО:</w:t>
            </w:r>
          </w:p>
          <w:p w:rsidR="00DA66AA" w:rsidRPr="00E0559E" w:rsidRDefault="00DA66AA" w:rsidP="009F7942">
            <w:pPr>
              <w:jc w:val="both"/>
            </w:pPr>
            <w:r>
              <w:t>1) перечень судебных постановлений, вынесенных по делам о признании недействительными норм</w:t>
            </w:r>
            <w:r>
              <w:t>а</w:t>
            </w:r>
            <w:r>
              <w:t xml:space="preserve">тивных правовых актов администрации МО 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в течение 5 рабочих дней со дня поступления судебного постановления в администр</w:t>
            </w:r>
            <w:r>
              <w:t>а</w:t>
            </w:r>
            <w:r>
              <w:t>цию МО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2.3.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 xml:space="preserve">Административные регламенты и стандарты государственных и муниципальных услуг 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В течение 5 рабочих дней со дня принятия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right w:val="nil"/>
            </w:tcBorders>
          </w:tcPr>
          <w:p w:rsidR="00DA66AA" w:rsidRDefault="00DA66AA" w:rsidP="009F7942">
            <w:pPr>
              <w:jc w:val="center"/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DA66AA" w:rsidRDefault="00DA66AA" w:rsidP="009F7942">
            <w:pPr>
              <w:jc w:val="center"/>
              <w:rPr>
                <w:b/>
              </w:rPr>
            </w:pPr>
            <w:r>
              <w:rPr>
                <w:b/>
              </w:rPr>
              <w:t xml:space="preserve">3. Информация о текущей деятельности Администрации МО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DA66AA" w:rsidRDefault="00DA66AA" w:rsidP="009F7942">
            <w:pPr>
              <w:jc w:val="both"/>
            </w:pP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3.1.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Сведения о муниципальных услугах (функциях), предоставляемых (исполняемых) администрацией МО, и п</w:t>
            </w:r>
            <w:r>
              <w:t>о</w:t>
            </w:r>
            <w:r>
              <w:t xml:space="preserve">рядке их предоставления (исполнения) 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В сроки, установленные Постановлением Правительства Ро</w:t>
            </w:r>
            <w:r>
              <w:t>с</w:t>
            </w:r>
            <w:r>
              <w:t>сийской Федерации от 15 июня 2009 г. № 478 «О единой системе информационно-справочной поддержки гра</w:t>
            </w:r>
            <w:r>
              <w:t>ж</w:t>
            </w:r>
            <w:r>
              <w:t>дан и организаций по вопросам взаимодействия с органами исполнительной власти и органами местного самоуправления с использованием инфо</w:t>
            </w:r>
            <w:r>
              <w:t>р</w:t>
            </w:r>
            <w:r>
              <w:t>мационно-коммуникационной сети Интернет»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9785" w:type="dxa"/>
          </w:tcPr>
          <w:p w:rsidR="00DA66AA" w:rsidRPr="00CD0193" w:rsidRDefault="00DA66AA" w:rsidP="009F7942">
            <w:pPr>
              <w:jc w:val="both"/>
            </w:pPr>
            <w:r w:rsidRPr="00CD0193">
              <w:t xml:space="preserve">Перечень </w:t>
            </w:r>
            <w:r>
              <w:t>муниципальных</w:t>
            </w:r>
            <w:r w:rsidRPr="00CD0193">
              <w:t xml:space="preserve"> целевых программ, заказчиком и</w:t>
            </w:r>
            <w:r>
              <w:t xml:space="preserve"> исполнителем которых является а</w:t>
            </w:r>
            <w:r w:rsidRPr="00CD0193">
              <w:t>дмин</w:t>
            </w:r>
            <w:r w:rsidRPr="00CD0193">
              <w:t>и</w:t>
            </w:r>
            <w:r w:rsidRPr="00CD0193">
              <w:t xml:space="preserve">страция </w:t>
            </w:r>
            <w:r>
              <w:t>МО</w:t>
            </w:r>
            <w:r w:rsidRPr="00CD0193">
              <w:t xml:space="preserve"> 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3.3.</w:t>
            </w:r>
          </w:p>
        </w:tc>
        <w:tc>
          <w:tcPr>
            <w:tcW w:w="9785" w:type="dxa"/>
          </w:tcPr>
          <w:p w:rsidR="00DA66AA" w:rsidRPr="00CD0193" w:rsidRDefault="00DA66AA" w:rsidP="009F7942">
            <w:pPr>
              <w:jc w:val="both"/>
            </w:pPr>
            <w:r w:rsidRPr="00CD0193">
              <w:t>Основные сведения о</w:t>
            </w:r>
            <w:r>
              <w:t xml:space="preserve"> результатах реализации муниципальных</w:t>
            </w:r>
            <w:r w:rsidRPr="00CD0193">
              <w:t xml:space="preserve"> целевых программ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Ежеквартально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3.4.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Информационные и аналитические материалы (доклады, отчеты и обзоры информационного характера) о де</w:t>
            </w:r>
            <w:r>
              <w:t>я</w:t>
            </w:r>
            <w:r>
              <w:t>тельности администрации МО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В течение 5 рабочих дней со дня утверждения Админ</w:t>
            </w:r>
            <w:r>
              <w:t>и</w:t>
            </w:r>
            <w:r>
              <w:t>страцией городского поселения информационных и ан</w:t>
            </w:r>
            <w:r>
              <w:t>а</w:t>
            </w:r>
            <w:r>
              <w:t>литических мат</w:t>
            </w:r>
            <w:r>
              <w:t>е</w:t>
            </w:r>
            <w:r>
              <w:t>риалов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3.5.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 xml:space="preserve">Информация об участии администрации МО в международном сотрудничестве 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3.6.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Информация об официальных визитах и о рабочих поездках руководителя и официальных делегаций админ</w:t>
            </w:r>
            <w:r>
              <w:t>и</w:t>
            </w:r>
            <w:r>
              <w:t>страции МО, а также об официальных мероприятиях, организуемых  администрацией МО, м</w:t>
            </w:r>
            <w:r>
              <w:t>у</w:t>
            </w:r>
            <w:r>
              <w:t>ниципальными учреждениями и предприятиями (заседания, встречи, брифинги, семинары, «круглые столы» и другие мер</w:t>
            </w:r>
            <w:r>
              <w:t>о</w:t>
            </w:r>
            <w:r>
              <w:t>приятия).</w:t>
            </w:r>
          </w:p>
          <w:p w:rsidR="00DA66AA" w:rsidRDefault="00DA66AA" w:rsidP="009F7942">
            <w:pPr>
              <w:jc w:val="both"/>
            </w:pPr>
            <w:r>
              <w:t>Итоги официальных визитов, рабочих поездок, а также официальных мероприятий.</w:t>
            </w:r>
          </w:p>
          <w:p w:rsidR="00DA66AA" w:rsidRDefault="00DA66AA" w:rsidP="009F7942">
            <w:pPr>
              <w:jc w:val="both"/>
            </w:pPr>
          </w:p>
          <w:p w:rsidR="00DA66AA" w:rsidRDefault="00DA66AA" w:rsidP="009F7942">
            <w:pPr>
              <w:jc w:val="both"/>
            </w:pPr>
            <w:r>
              <w:t>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В течение одного рабочего дня перед началом указа</w:t>
            </w:r>
            <w:r>
              <w:t>н</w:t>
            </w:r>
            <w:r>
              <w:t>ных мер</w:t>
            </w:r>
            <w:r>
              <w:t>о</w:t>
            </w:r>
            <w:r>
              <w:t>приятий</w:t>
            </w:r>
          </w:p>
          <w:p w:rsidR="00DA66AA" w:rsidRDefault="00DA66AA" w:rsidP="009F7942">
            <w:pPr>
              <w:jc w:val="both"/>
            </w:pPr>
          </w:p>
          <w:p w:rsidR="00DA66AA" w:rsidRDefault="00DA66AA" w:rsidP="009F7942">
            <w:pPr>
              <w:jc w:val="both"/>
            </w:pPr>
          </w:p>
          <w:p w:rsidR="00DA66AA" w:rsidRDefault="00DA66AA" w:rsidP="009F7942">
            <w:pPr>
              <w:jc w:val="both"/>
            </w:pPr>
            <w:r>
              <w:t>В течение одного рабочего дня после окончания указа</w:t>
            </w:r>
            <w:r>
              <w:t>н</w:t>
            </w:r>
            <w:r>
              <w:t>ных м</w:t>
            </w:r>
            <w:r>
              <w:t>е</w:t>
            </w:r>
            <w:r>
              <w:t>роприятий</w:t>
            </w:r>
          </w:p>
          <w:p w:rsidR="00DA66AA" w:rsidRDefault="00DA66AA" w:rsidP="009F7942">
            <w:pPr>
              <w:jc w:val="both"/>
            </w:pPr>
            <w:r>
              <w:t>В течении одного рабочего дня перед началом указа</w:t>
            </w:r>
            <w:r>
              <w:t>н</w:t>
            </w:r>
            <w:r>
              <w:t>ных мер</w:t>
            </w:r>
            <w:r>
              <w:t>о</w:t>
            </w:r>
            <w:r>
              <w:t>приятий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 xml:space="preserve">3.7. 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Тексты официальных выступлений и заявлений Главы администрации МО, главы администрации МО, его з</w:t>
            </w:r>
            <w:r>
              <w:t>а</w:t>
            </w:r>
            <w:r>
              <w:t xml:space="preserve">местителей, а также руководителей муниципальных учреждений и предприятий  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В течение одного рабочего дня со дня высту</w:t>
            </w:r>
            <w:r>
              <w:t>п</w:t>
            </w:r>
            <w:r>
              <w:t>ления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3.8.</w:t>
            </w:r>
          </w:p>
        </w:tc>
        <w:tc>
          <w:tcPr>
            <w:tcW w:w="9785" w:type="dxa"/>
          </w:tcPr>
          <w:p w:rsidR="00DA66AA" w:rsidRPr="00A64C16" w:rsidRDefault="00DA66AA" w:rsidP="009F7942">
            <w:pPr>
              <w:jc w:val="both"/>
            </w:pPr>
            <w:r w:rsidRPr="00A64C16">
              <w:t>Информация о состоянии защиты населения и территорий</w:t>
            </w:r>
            <w:r>
              <w:t xml:space="preserve"> МО</w:t>
            </w:r>
            <w:r w:rsidRPr="00A64C16">
              <w:t xml:space="preserve"> от чрезвычайных ситуаций и принятых мерах по обеспечению их безопасности, о прогнозируемых и возникших чрезвычайных ситуациях, приемах и спос</w:t>
            </w:r>
            <w:r w:rsidRPr="00A64C16">
              <w:t>о</w:t>
            </w:r>
            <w:r w:rsidRPr="00A64C16">
              <w:t>бах защиты населения от них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3.9.</w:t>
            </w:r>
          </w:p>
        </w:tc>
        <w:tc>
          <w:tcPr>
            <w:tcW w:w="9785" w:type="dxa"/>
          </w:tcPr>
          <w:p w:rsidR="00DA66AA" w:rsidRPr="00A64C16" w:rsidRDefault="00DA66AA" w:rsidP="009F7942">
            <w:pPr>
              <w:jc w:val="both"/>
            </w:pPr>
            <w:r>
              <w:t>Информация о результатах проверок, проведенных администрацией МО в пределах своих полномочий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Не позднее 5 рабочих дней со дня подписания актов пров</w:t>
            </w:r>
            <w:r>
              <w:t>е</w:t>
            </w:r>
            <w:r>
              <w:t>рок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3.10.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Сведения о взаимодействии администрации МО с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  <w:p w:rsidR="00DA66AA" w:rsidRDefault="00DA66AA" w:rsidP="009F7942">
            <w:pPr>
              <w:jc w:val="both"/>
            </w:pPr>
            <w:r>
              <w:t>1) сведения о планируемых мероприятиях;</w:t>
            </w:r>
          </w:p>
          <w:p w:rsidR="00DA66AA" w:rsidRDefault="00DA66AA" w:rsidP="009F7942">
            <w:pPr>
              <w:jc w:val="both"/>
            </w:pPr>
          </w:p>
          <w:p w:rsidR="00DA66AA" w:rsidRDefault="00DA66AA" w:rsidP="009F7942">
            <w:pPr>
              <w:jc w:val="both"/>
            </w:pPr>
          </w:p>
          <w:p w:rsidR="00DA66AA" w:rsidRDefault="00DA66AA" w:rsidP="009F7942">
            <w:pPr>
              <w:jc w:val="both"/>
            </w:pPr>
            <w:r>
              <w:t>2) сведения об итогах мероприятий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</w:p>
          <w:p w:rsidR="00DA66AA" w:rsidRDefault="00DA66AA" w:rsidP="009F7942">
            <w:pPr>
              <w:jc w:val="both"/>
            </w:pPr>
          </w:p>
          <w:p w:rsidR="00DA66AA" w:rsidRDefault="00DA66AA" w:rsidP="009F7942">
            <w:pPr>
              <w:jc w:val="both"/>
            </w:pPr>
            <w:r>
              <w:t>В течение одного дня, предшествующего дню провед</w:t>
            </w:r>
            <w:r>
              <w:t>е</w:t>
            </w:r>
            <w:r>
              <w:t>ния мер</w:t>
            </w:r>
            <w:r>
              <w:t>о</w:t>
            </w:r>
            <w:r>
              <w:t>приятия</w:t>
            </w:r>
          </w:p>
          <w:p w:rsidR="00DA66AA" w:rsidRDefault="00DA66AA" w:rsidP="009F7942">
            <w:pPr>
              <w:jc w:val="both"/>
            </w:pPr>
            <w:r>
              <w:t>В течении одного дня со дня завершения мероприятия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3.11.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Информация о размещении заказов на поставки товаров, выполнения работ и оказания услуг для муниципал</w:t>
            </w:r>
            <w:r>
              <w:t>ь</w:t>
            </w:r>
            <w:r>
              <w:t>ных нужд, проводимых администрацией МО, муниципальными учреждениями, предпр</w:t>
            </w:r>
            <w:r>
              <w:t>и</w:t>
            </w:r>
            <w:r>
              <w:t>ятиями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3.12.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План-график размещения заказов на поставки товаров, выполнения работ и оказания услуг для муниципал</w:t>
            </w:r>
            <w:r>
              <w:t>ь</w:t>
            </w:r>
            <w:r>
              <w:t xml:space="preserve">ных нужд, проводимых администрацией МО, муниципальными учреждениями, предприятиями 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ежеквартально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671" w:type="dxa"/>
            <w:tcBorders>
              <w:right w:val="nil"/>
            </w:tcBorders>
          </w:tcPr>
          <w:p w:rsidR="00DA66AA" w:rsidRDefault="00DA66AA" w:rsidP="009F7942">
            <w:pPr>
              <w:jc w:val="center"/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DA66AA" w:rsidRDefault="00DA66AA" w:rsidP="009F794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070648">
              <w:rPr>
                <w:b/>
                <w:color w:val="FF0000"/>
              </w:rPr>
              <w:t xml:space="preserve"> </w:t>
            </w:r>
            <w:r w:rsidRPr="0071139C">
              <w:rPr>
                <w:b/>
              </w:rPr>
              <w:t>Статистическая информация о деятельно</w:t>
            </w:r>
            <w:r>
              <w:rPr>
                <w:b/>
              </w:rPr>
              <w:t>сти а</w:t>
            </w:r>
            <w:r w:rsidRPr="0071139C">
              <w:rPr>
                <w:b/>
              </w:rPr>
              <w:t xml:space="preserve">дминистрации </w:t>
            </w:r>
            <w:r>
              <w:rPr>
                <w:b/>
              </w:rPr>
              <w:t>МО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DA66AA" w:rsidRDefault="00DA66AA" w:rsidP="009F7942">
            <w:pPr>
              <w:jc w:val="both"/>
              <w:rPr>
                <w:b/>
              </w:rPr>
            </w:pPr>
          </w:p>
          <w:p w:rsidR="00DA66AA" w:rsidRDefault="00DA66AA" w:rsidP="009F7942">
            <w:pPr>
              <w:jc w:val="both"/>
            </w:pP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4.1.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Сведения об использовании администрацией МО и подведомственными организациями выделяемых бюдже</w:t>
            </w:r>
            <w:r>
              <w:t>т</w:t>
            </w:r>
            <w:r>
              <w:t>ных средств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ежеквартально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 xml:space="preserve">4.2. 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Сведения о предоставленных организациям и индивидуальным предпринимателям льготах, отсрочках, ра</w:t>
            </w:r>
            <w:r>
              <w:t>с</w:t>
            </w:r>
            <w:r>
              <w:t>срочках, а также  о списании задолженности по платежам в федеральный бюджет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ежемесячно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71" w:type="dxa"/>
            <w:tcBorders>
              <w:bottom w:val="single" w:sz="4" w:space="0" w:color="auto"/>
            </w:tcBorders>
          </w:tcPr>
          <w:p w:rsidR="00DA66AA" w:rsidRDefault="00DA66AA" w:rsidP="009F7942">
            <w:pPr>
              <w:jc w:val="center"/>
            </w:pPr>
            <w:r>
              <w:t>4.3.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Статистическая информация о ходе размещения заказов для муниципальных нужд (среднее количество учас</w:t>
            </w:r>
            <w:r>
              <w:t>т</w:t>
            </w:r>
            <w:r>
              <w:t>ников торгов, процент экономии)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A66AA" w:rsidRDefault="00DA66AA" w:rsidP="009F7942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6AA" w:rsidRDefault="00DA66AA" w:rsidP="009F7942">
            <w:pPr>
              <w:jc w:val="center"/>
            </w:pPr>
          </w:p>
        </w:tc>
        <w:tc>
          <w:tcPr>
            <w:tcW w:w="9785" w:type="dxa"/>
            <w:tcBorders>
              <w:left w:val="nil"/>
              <w:bottom w:val="single" w:sz="4" w:space="0" w:color="auto"/>
              <w:right w:val="nil"/>
            </w:tcBorders>
          </w:tcPr>
          <w:p w:rsidR="00DA66AA" w:rsidRPr="0083676B" w:rsidRDefault="00DA66AA" w:rsidP="009F7942">
            <w:pPr>
              <w:jc w:val="center"/>
              <w:rPr>
                <w:b/>
              </w:rPr>
            </w:pPr>
            <w:r>
              <w:rPr>
                <w:b/>
              </w:rPr>
              <w:t>5. Информация о координационных и совещательных органах, образованных администрацией МО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6AA" w:rsidRDefault="00DA66AA" w:rsidP="009F7942">
            <w:pPr>
              <w:jc w:val="both"/>
            </w:pP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A" w:rsidRDefault="00DA66AA" w:rsidP="009F7942">
            <w:pPr>
              <w:jc w:val="center"/>
            </w:pPr>
            <w:r>
              <w:t>5.1.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A" w:rsidRPr="00505CC8" w:rsidRDefault="00DA66AA" w:rsidP="009F7942">
            <w:pPr>
              <w:jc w:val="both"/>
            </w:pPr>
            <w:r>
              <w:t>Перечень координационных и совещательных органов, образованных администрацией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A" w:rsidRDefault="00DA66AA" w:rsidP="009F7942">
            <w:pPr>
              <w:jc w:val="both"/>
            </w:pPr>
            <w:r>
              <w:t>В течении 5 рабочих дней со дня создания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A" w:rsidRDefault="00DA66AA" w:rsidP="009F7942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A" w:rsidRDefault="00DA66AA" w:rsidP="009F7942">
            <w:pPr>
              <w:jc w:val="both"/>
            </w:pPr>
            <w:r>
              <w:t>Положения о координационных и совещательных органах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A" w:rsidRDefault="00DA66AA" w:rsidP="009F7942">
            <w:pPr>
              <w:jc w:val="both"/>
            </w:pPr>
            <w:r>
              <w:t>В течении 5 рабочих дней со дня создания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A" w:rsidRDefault="00DA66AA" w:rsidP="009F7942">
            <w:pPr>
              <w:jc w:val="center"/>
            </w:pPr>
            <w:r>
              <w:t>5.3.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A" w:rsidRDefault="00DA66AA" w:rsidP="009F7942">
            <w:pPr>
              <w:jc w:val="both"/>
            </w:pPr>
            <w:r>
              <w:t>Сведения  о составе координационных и совещательных органов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A" w:rsidRDefault="00DA66AA" w:rsidP="009F7942">
            <w:pPr>
              <w:jc w:val="both"/>
            </w:pPr>
            <w:r>
              <w:t>В течении 5 рабочих дней со дня создания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A" w:rsidRDefault="00DA66AA" w:rsidP="009F7942">
            <w:pPr>
              <w:jc w:val="center"/>
            </w:pPr>
            <w:r>
              <w:t>5.4.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A" w:rsidRDefault="00DA66AA" w:rsidP="009F7942">
            <w:pPr>
              <w:jc w:val="both"/>
            </w:pPr>
            <w:r>
              <w:t>Информация о заседаниях координационных и совещательных органов, анонсы заседаний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6AA" w:rsidRDefault="00DA66AA" w:rsidP="009F7942">
            <w:pPr>
              <w:jc w:val="both"/>
            </w:pPr>
            <w:r>
              <w:t>В течении 5 рабочих дней со дня создания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  <w:right w:val="nil"/>
            </w:tcBorders>
          </w:tcPr>
          <w:p w:rsidR="00DA66AA" w:rsidRDefault="00DA66AA" w:rsidP="009F7942">
            <w:pPr>
              <w:jc w:val="center"/>
            </w:pPr>
          </w:p>
        </w:tc>
        <w:tc>
          <w:tcPr>
            <w:tcW w:w="9785" w:type="dxa"/>
            <w:tcBorders>
              <w:top w:val="single" w:sz="4" w:space="0" w:color="auto"/>
              <w:left w:val="nil"/>
              <w:right w:val="nil"/>
            </w:tcBorders>
          </w:tcPr>
          <w:p w:rsidR="00DA66AA" w:rsidRDefault="00DA66AA" w:rsidP="009F7942">
            <w:pPr>
              <w:rPr>
                <w:b/>
              </w:rPr>
            </w:pPr>
            <w:r>
              <w:rPr>
                <w:b/>
              </w:rPr>
              <w:t xml:space="preserve">6. Информация о кадровом обеспечении администрации МО </w:t>
            </w:r>
          </w:p>
          <w:p w:rsidR="00DA66AA" w:rsidRDefault="00DA66AA" w:rsidP="009F794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nil"/>
            </w:tcBorders>
          </w:tcPr>
          <w:p w:rsidR="00DA66AA" w:rsidRDefault="00DA66AA" w:rsidP="009F7942">
            <w:pPr>
              <w:jc w:val="both"/>
            </w:pP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5.1.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Порядок поступления на муниципальную службу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5.2.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Сведения о вакантных должностях муниципальной службы, имеющихся в администр</w:t>
            </w:r>
            <w:r>
              <w:t>а</w:t>
            </w:r>
            <w:r>
              <w:t>ции МО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В течение 3 рабочих дней после объявления вакантной должн</w:t>
            </w:r>
            <w:r>
              <w:t>о</w:t>
            </w:r>
            <w:r>
              <w:t>сти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5.3.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 xml:space="preserve">Квалификационные требования к должностям муниципальной службы 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5.4.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 xml:space="preserve">Условия и результаты конкурсов на замещение вакантных должностей муниципальной службы 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gridAfter w:val="1"/>
          <w:wAfter w:w="5103" w:type="dxa"/>
          <w:trHeight w:val="422"/>
        </w:trPr>
        <w:tc>
          <w:tcPr>
            <w:tcW w:w="671" w:type="dxa"/>
            <w:tcBorders>
              <w:right w:val="nil"/>
            </w:tcBorders>
          </w:tcPr>
          <w:p w:rsidR="00DA66AA" w:rsidRDefault="00DA66AA" w:rsidP="009F7942">
            <w:pPr>
              <w:jc w:val="center"/>
            </w:pPr>
          </w:p>
        </w:tc>
        <w:tc>
          <w:tcPr>
            <w:tcW w:w="9785" w:type="dxa"/>
            <w:tcBorders>
              <w:left w:val="nil"/>
              <w:right w:val="nil"/>
            </w:tcBorders>
          </w:tcPr>
          <w:p w:rsidR="00DA66AA" w:rsidRDefault="00DA66AA" w:rsidP="009F7942">
            <w:pPr>
              <w:ind w:right="-675"/>
              <w:jc w:val="both"/>
              <w:rPr>
                <w:b/>
              </w:rPr>
            </w:pPr>
            <w:r>
              <w:rPr>
                <w:b/>
              </w:rPr>
              <w:t>6. Сведения о работе с обращениями граждан, поступившими в администрацию МО</w:t>
            </w:r>
          </w:p>
          <w:p w:rsidR="00DA66AA" w:rsidRDefault="00DA66AA" w:rsidP="009F7942">
            <w:pPr>
              <w:ind w:right="-675"/>
              <w:jc w:val="both"/>
              <w:rPr>
                <w:b/>
              </w:rPr>
            </w:pP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6.1.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Регламент организации работы с обращениями граждан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В течение 5 рабочих дней со дня порядка рассмотрения з</w:t>
            </w:r>
            <w:r>
              <w:t>а</w:t>
            </w:r>
            <w:r>
              <w:t>просов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6.2.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Описание порядка рассмотрения запросов  на получение информации о деятельности администрации МО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6.3.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График приема граждан Главой МО, главой администрации МО, заместителями главы администрации МО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6.4.</w:t>
            </w:r>
          </w:p>
        </w:tc>
        <w:tc>
          <w:tcPr>
            <w:tcW w:w="9785" w:type="dxa"/>
          </w:tcPr>
          <w:p w:rsidR="00DA66AA" w:rsidRDefault="00DA66AA" w:rsidP="009F7942">
            <w:pPr>
              <w:jc w:val="both"/>
            </w:pPr>
            <w:r>
              <w:t>График приема граждан отделами администрации МО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Ежемесячно, в течении первых 5 дней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6.5.</w:t>
            </w:r>
          </w:p>
        </w:tc>
        <w:tc>
          <w:tcPr>
            <w:tcW w:w="9785" w:type="dxa"/>
          </w:tcPr>
          <w:p w:rsidR="00DA66AA" w:rsidRPr="00C52177" w:rsidRDefault="00DA66AA" w:rsidP="009F7942">
            <w:pPr>
              <w:jc w:val="both"/>
            </w:pPr>
            <w:r w:rsidRPr="00C52177">
              <w:t xml:space="preserve">Обзоры обращений граждан </w:t>
            </w:r>
            <w:r>
              <w:t>поступивших в администрацию МО, включающие информацию о резул</w:t>
            </w:r>
            <w:r>
              <w:t>ь</w:t>
            </w:r>
            <w:r>
              <w:t>татах рассмотрения обращений и о принятых мерах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Поддерживается в актуальном состоянии</w:t>
            </w:r>
          </w:p>
        </w:tc>
      </w:tr>
      <w:tr w:rsidR="00DA66AA" w:rsidTr="009F7942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671" w:type="dxa"/>
          </w:tcPr>
          <w:p w:rsidR="00DA66AA" w:rsidRDefault="00DA66AA" w:rsidP="009F7942">
            <w:pPr>
              <w:jc w:val="center"/>
            </w:pPr>
            <w:r>
              <w:t>6.6.</w:t>
            </w:r>
          </w:p>
        </w:tc>
        <w:tc>
          <w:tcPr>
            <w:tcW w:w="9785" w:type="dxa"/>
          </w:tcPr>
          <w:p w:rsidR="00DA66AA" w:rsidRPr="00C52177" w:rsidRDefault="00DA66AA" w:rsidP="009F7942">
            <w:pPr>
              <w:jc w:val="both"/>
            </w:pPr>
            <w:r>
              <w:t>Контактная информация подразделения по работе с обращениями граждан администрации МО (почтовый а</w:t>
            </w:r>
            <w:r>
              <w:t>д</w:t>
            </w:r>
            <w:r>
              <w:t>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5103" w:type="dxa"/>
          </w:tcPr>
          <w:p w:rsidR="00DA66AA" w:rsidRDefault="00DA66AA" w:rsidP="009F7942">
            <w:pPr>
              <w:jc w:val="both"/>
            </w:pPr>
            <w:r>
              <w:t>Поддерживается в актуальном состоянии</w:t>
            </w:r>
          </w:p>
        </w:tc>
      </w:tr>
    </w:tbl>
    <w:p w:rsidR="00DA66AA" w:rsidRDefault="00DA66AA" w:rsidP="00DA66AA">
      <w:pPr>
        <w:pStyle w:val="a7"/>
        <w:rPr>
          <w:b/>
        </w:rPr>
      </w:pPr>
    </w:p>
    <w:p w:rsidR="00806106" w:rsidRDefault="00806106"/>
    <w:sectPr w:rsidR="00806106">
      <w:pgSz w:w="16838" w:h="11906" w:orient="landscape"/>
      <w:pgMar w:top="567" w:right="567" w:bottom="567" w:left="56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D9" w:rsidRDefault="009F3B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264D9" w:rsidRDefault="009F3B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885"/>
    <w:multiLevelType w:val="multilevel"/>
    <w:tmpl w:val="5A9A63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F84075F"/>
    <w:multiLevelType w:val="multilevel"/>
    <w:tmpl w:val="0AA4B1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5E5D63A1"/>
    <w:multiLevelType w:val="multilevel"/>
    <w:tmpl w:val="D4BCB0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7925661E"/>
    <w:multiLevelType w:val="multilevel"/>
    <w:tmpl w:val="15969C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E"/>
    <w:rsid w:val="007B05FE"/>
    <w:rsid w:val="00806106"/>
    <w:rsid w:val="009F3BBB"/>
    <w:rsid w:val="00D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EC19A-CAED-4945-A4BA-11E66D6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DA66A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header"/>
    <w:basedOn w:val="a"/>
    <w:link w:val="a5"/>
    <w:semiHidden/>
    <w:rsid w:val="00DA66A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semiHidden/>
    <w:rsid w:val="00DA6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DA66AA"/>
  </w:style>
  <w:style w:type="paragraph" w:styleId="a7">
    <w:name w:val="Body Text"/>
    <w:basedOn w:val="a"/>
    <w:link w:val="a8"/>
    <w:semiHidden/>
    <w:rsid w:val="00DA66AA"/>
    <w:pPr>
      <w:tabs>
        <w:tab w:val="left" w:pos="3060"/>
      </w:tabs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DA6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DA66AA"/>
    <w:pPr>
      <w:spacing w:after="200" w:line="276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2017-04-13T02:10:00Z</dcterms:created>
  <dcterms:modified xsi:type="dcterms:W3CDTF">2017-04-13T02:21:00Z</dcterms:modified>
</cp:coreProperties>
</file>